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4A581" w14:textId="77777777" w:rsidR="00444AC2" w:rsidRPr="0030149F" w:rsidRDefault="00444AC2">
      <w:pPr>
        <w:pStyle w:val="NormalWeb"/>
        <w:rPr>
          <w:rFonts w:ascii="Euclid Fraktur" w:hAnsi="Euclid Fraktur"/>
          <w:szCs w:val="24"/>
        </w:rPr>
      </w:pPr>
    </w:p>
    <w:p w14:paraId="790DF7EA" w14:textId="77777777" w:rsidR="00444AC2" w:rsidRPr="0030149F" w:rsidRDefault="0062169C">
      <w:pPr>
        <w:pStyle w:val="NormalWeb"/>
        <w:jc w:val="center"/>
        <w:rPr>
          <w:rFonts w:ascii="Euclid Fraktur" w:hAnsi="Euclid Fraktur"/>
          <w:b/>
          <w:szCs w:val="24"/>
          <w:u w:val="single"/>
        </w:rPr>
      </w:pPr>
      <w:r w:rsidRPr="0030149F">
        <w:rPr>
          <w:rFonts w:ascii="Euclid Fraktur" w:hAnsi="Euclid Fraktur"/>
          <w:b/>
          <w:szCs w:val="24"/>
          <w:u w:val="single"/>
        </w:rPr>
        <w:t>Feudal Contract</w:t>
      </w:r>
    </w:p>
    <w:p w14:paraId="27ECB2BC" w14:textId="77777777" w:rsidR="00444AC2" w:rsidRPr="0030149F" w:rsidRDefault="00444AC2">
      <w:pPr>
        <w:pStyle w:val="NormalWeb"/>
        <w:jc w:val="center"/>
        <w:rPr>
          <w:rFonts w:ascii="Euclid Fraktur" w:hAnsi="Euclid Fraktur"/>
          <w:b/>
          <w:szCs w:val="24"/>
          <w:u w:val="single"/>
        </w:rPr>
      </w:pPr>
    </w:p>
    <w:p w14:paraId="3E91B156" w14:textId="77777777" w:rsidR="00444AC2" w:rsidRPr="0030149F" w:rsidRDefault="0062169C">
      <w:pPr>
        <w:pStyle w:val="NormalWeb"/>
        <w:rPr>
          <w:rFonts w:ascii="Comic Sans MS" w:hAnsi="Comic Sans MS"/>
          <w:szCs w:val="24"/>
        </w:rPr>
      </w:pPr>
      <w:r w:rsidRPr="0030149F">
        <w:rPr>
          <w:rFonts w:ascii="Comic Sans MS" w:hAnsi="Comic Sans MS"/>
          <w:szCs w:val="24"/>
        </w:rPr>
        <w:t>The following selection is an adaptation from a feudal contract made in the year 1110</w:t>
      </w:r>
      <w:r w:rsidR="009635C5" w:rsidRPr="0030149F">
        <w:rPr>
          <w:rFonts w:ascii="Comic Sans MS" w:hAnsi="Comic Sans MS"/>
          <w:szCs w:val="24"/>
        </w:rPr>
        <w:t>, between the head of a monastery (who was the Lord) and his knight (who was a lesser lord)</w:t>
      </w:r>
      <w:r w:rsidRPr="0030149F">
        <w:rPr>
          <w:rFonts w:ascii="Comic Sans MS" w:hAnsi="Comic Sans MS"/>
          <w:szCs w:val="24"/>
        </w:rPr>
        <w:t>.  Read the selection then answer the questions that follow.</w:t>
      </w:r>
    </w:p>
    <w:p w14:paraId="764CFE51" w14:textId="77777777" w:rsidR="00444AC2" w:rsidRPr="0030149F" w:rsidRDefault="00444AC2">
      <w:pPr>
        <w:pStyle w:val="NormalWeb"/>
        <w:rPr>
          <w:rFonts w:ascii="Euclid Fraktur" w:hAnsi="Euclid Fraktur"/>
          <w:szCs w:val="24"/>
        </w:rPr>
      </w:pPr>
    </w:p>
    <w:p w14:paraId="02C54D9C" w14:textId="77777777" w:rsidR="00444AC2" w:rsidRPr="0030149F" w:rsidRDefault="0062169C">
      <w:pPr>
        <w:pStyle w:val="NormalWeb"/>
        <w:jc w:val="center"/>
        <w:rPr>
          <w:rFonts w:ascii="Bell MT" w:hAnsi="Bell MT"/>
          <w:b/>
          <w:szCs w:val="24"/>
        </w:rPr>
      </w:pPr>
      <w:r w:rsidRPr="0030149F">
        <w:rPr>
          <w:rFonts w:ascii="Bell MT" w:hAnsi="Bell MT"/>
          <w:b/>
          <w:szCs w:val="24"/>
        </w:rPr>
        <w:t>Lord Atton</w:t>
      </w:r>
    </w:p>
    <w:p w14:paraId="663F079A" w14:textId="77777777" w:rsidR="00444AC2" w:rsidRPr="0030149F" w:rsidRDefault="00444AC2">
      <w:pPr>
        <w:pStyle w:val="NormalWeb"/>
        <w:jc w:val="center"/>
        <w:rPr>
          <w:rFonts w:ascii="Bell MT" w:hAnsi="Bell MT"/>
          <w:b/>
          <w:szCs w:val="24"/>
        </w:rPr>
      </w:pPr>
    </w:p>
    <w:p w14:paraId="1B13860D" w14:textId="77777777" w:rsidR="00444AC2" w:rsidRPr="0030149F" w:rsidRDefault="0062169C">
      <w:pPr>
        <w:pStyle w:val="NormalWeb"/>
        <w:rPr>
          <w:rFonts w:ascii="Bell MT" w:hAnsi="Bell MT"/>
          <w:szCs w:val="24"/>
        </w:rPr>
      </w:pPr>
      <w:r w:rsidRPr="0030149F">
        <w:rPr>
          <w:rFonts w:ascii="Bell MT" w:hAnsi="Bell MT"/>
          <w:szCs w:val="24"/>
        </w:rPr>
        <w:t xml:space="preserve">I, Bernard Atton, Lord and viscount of </w:t>
      </w:r>
      <w:proofErr w:type="spellStart"/>
      <w:r w:rsidRPr="0030149F">
        <w:rPr>
          <w:rFonts w:ascii="Bell MT" w:hAnsi="Bell MT"/>
          <w:szCs w:val="24"/>
        </w:rPr>
        <w:t>Carcassone</w:t>
      </w:r>
      <w:proofErr w:type="spellEnd"/>
      <w:r w:rsidRPr="0030149F">
        <w:rPr>
          <w:rFonts w:ascii="Bell MT" w:hAnsi="Bell MT"/>
          <w:szCs w:val="24"/>
        </w:rPr>
        <w:t xml:space="preserve">, acknowledge to my lord Leo, abbot of St. Mary of Grasse, that I hold as a fief in </w:t>
      </w:r>
      <w:proofErr w:type="spellStart"/>
      <w:r w:rsidRPr="0030149F">
        <w:rPr>
          <w:rFonts w:ascii="Bell MT" w:hAnsi="Bell MT"/>
          <w:szCs w:val="24"/>
        </w:rPr>
        <w:t>Carcassone</w:t>
      </w:r>
      <w:proofErr w:type="spellEnd"/>
      <w:r w:rsidRPr="0030149F">
        <w:rPr>
          <w:rFonts w:ascii="Bell MT" w:hAnsi="Bell MT"/>
          <w:szCs w:val="24"/>
        </w:rPr>
        <w:t xml:space="preserve"> the following castles and manors...For all of these fiefs, I swear that I will always be a faithful vassal to thee and I will defend thee, my lord, against all invaders.  Moreover I acknowledge that, as </w:t>
      </w:r>
      <w:proofErr w:type="gramStart"/>
      <w:r w:rsidRPr="0030149F">
        <w:rPr>
          <w:rFonts w:ascii="Bell MT" w:hAnsi="Bell MT"/>
          <w:szCs w:val="24"/>
        </w:rPr>
        <w:t>a recognition</w:t>
      </w:r>
      <w:proofErr w:type="gramEnd"/>
      <w:r w:rsidRPr="0030149F">
        <w:rPr>
          <w:rFonts w:ascii="Bell MT" w:hAnsi="Bell MT"/>
          <w:szCs w:val="24"/>
        </w:rPr>
        <w:t xml:space="preserve"> of the above fiefs, I and my successors ought to come to the monastery of St. Mary of Grasse as often as a new abbot shall have been made.  And when the abbot shall mount his horse, </w:t>
      </w:r>
      <w:proofErr w:type="gramStart"/>
      <w:r w:rsidRPr="0030149F">
        <w:rPr>
          <w:rFonts w:ascii="Bell MT" w:hAnsi="Bell MT"/>
          <w:szCs w:val="24"/>
        </w:rPr>
        <w:t>I and my heirs</w:t>
      </w:r>
      <w:proofErr w:type="gramEnd"/>
      <w:r w:rsidRPr="0030149F">
        <w:rPr>
          <w:rFonts w:ascii="Bell MT" w:hAnsi="Bell MT"/>
          <w:szCs w:val="24"/>
        </w:rPr>
        <w:t xml:space="preserve"> ought to hold the stirrup.  The first time the new abbot enters </w:t>
      </w:r>
      <w:proofErr w:type="spellStart"/>
      <w:r w:rsidRPr="0030149F">
        <w:rPr>
          <w:rFonts w:ascii="Bell MT" w:hAnsi="Bell MT"/>
          <w:szCs w:val="24"/>
        </w:rPr>
        <w:t>Carcassone</w:t>
      </w:r>
      <w:proofErr w:type="spellEnd"/>
      <w:r w:rsidRPr="0030149F">
        <w:rPr>
          <w:rFonts w:ascii="Bell MT" w:hAnsi="Bell MT"/>
          <w:szCs w:val="24"/>
        </w:rPr>
        <w:t xml:space="preserve"> I will supply him with the best fish and meat and with eggs and cheese and pay for the expense of shoeing his horse.  And if I or my sons or their successors do not observe to thee or thy successors each and all the things declared above, we wish that all the aforesaid fiefs should be handed over to thee and thy successors.</w:t>
      </w:r>
    </w:p>
    <w:p w14:paraId="570A68CD" w14:textId="77777777" w:rsidR="00444AC2" w:rsidRPr="0030149F" w:rsidRDefault="00444AC2">
      <w:pPr>
        <w:pStyle w:val="NormalWeb"/>
        <w:rPr>
          <w:rFonts w:ascii="Bell MT" w:hAnsi="Bell MT"/>
          <w:szCs w:val="24"/>
        </w:rPr>
      </w:pPr>
    </w:p>
    <w:p w14:paraId="456376A2" w14:textId="77777777" w:rsidR="00444AC2" w:rsidRPr="0030149F" w:rsidRDefault="0062169C">
      <w:pPr>
        <w:pStyle w:val="NormalWeb"/>
        <w:jc w:val="center"/>
        <w:rPr>
          <w:rFonts w:ascii="Bell MT" w:hAnsi="Bell MT"/>
          <w:b/>
          <w:szCs w:val="24"/>
        </w:rPr>
      </w:pPr>
      <w:r w:rsidRPr="0030149F">
        <w:rPr>
          <w:rFonts w:ascii="Bell MT" w:hAnsi="Bell MT"/>
          <w:b/>
          <w:szCs w:val="24"/>
        </w:rPr>
        <w:t>Lord Leo</w:t>
      </w:r>
    </w:p>
    <w:p w14:paraId="13CB0FDA" w14:textId="77777777" w:rsidR="00444AC2" w:rsidRPr="0030149F" w:rsidRDefault="0062169C">
      <w:pPr>
        <w:pStyle w:val="NormalWeb"/>
        <w:rPr>
          <w:rFonts w:ascii="Bell MT" w:hAnsi="Bell MT"/>
          <w:szCs w:val="24"/>
        </w:rPr>
      </w:pPr>
      <w:r w:rsidRPr="0030149F">
        <w:rPr>
          <w:rFonts w:ascii="Bell MT" w:hAnsi="Bell MT"/>
          <w:szCs w:val="24"/>
        </w:rPr>
        <w:t>I, therefore, the aforesaid lord Leo, concede to thee all the castles and manors as a fief.  And I promise to thee and thy heirs that I will be a good and faithful lord concerning all those things described above.</w:t>
      </w:r>
    </w:p>
    <w:p w14:paraId="702BE05B" w14:textId="77777777" w:rsidR="00480F18" w:rsidRPr="0030149F" w:rsidRDefault="00480F18">
      <w:pPr>
        <w:pStyle w:val="NormalWeb"/>
        <w:rPr>
          <w:rFonts w:ascii="Comic Sans MS" w:hAnsi="Comic Sans MS"/>
          <w:szCs w:val="24"/>
        </w:rPr>
      </w:pPr>
    </w:p>
    <w:p w14:paraId="5E4AEBCF" w14:textId="77777777" w:rsidR="00480F18" w:rsidRPr="0030149F" w:rsidRDefault="00480F18">
      <w:pPr>
        <w:pStyle w:val="NormalWeb"/>
        <w:rPr>
          <w:rFonts w:ascii="Comic Sans MS" w:hAnsi="Comic Sans MS"/>
          <w:szCs w:val="24"/>
        </w:rPr>
      </w:pPr>
    </w:p>
    <w:p w14:paraId="7B453BA3" w14:textId="77777777" w:rsidR="00444AC2" w:rsidRPr="0030149F" w:rsidRDefault="0062169C">
      <w:pPr>
        <w:pStyle w:val="NormalWeb"/>
        <w:rPr>
          <w:rFonts w:ascii="Comic Sans MS" w:hAnsi="Comic Sans MS"/>
          <w:szCs w:val="24"/>
        </w:rPr>
      </w:pPr>
      <w:r w:rsidRPr="0030149F">
        <w:rPr>
          <w:rFonts w:ascii="Comic Sans MS" w:hAnsi="Comic Sans MS"/>
          <w:szCs w:val="24"/>
        </w:rPr>
        <w:t>1.  What does Bernard Atton gain as a result of this contract?</w:t>
      </w:r>
    </w:p>
    <w:p w14:paraId="2A0DDB72" w14:textId="77777777" w:rsidR="00444AC2" w:rsidRPr="0030149F" w:rsidRDefault="00444AC2">
      <w:pPr>
        <w:pStyle w:val="NormalWeb"/>
        <w:rPr>
          <w:rFonts w:ascii="Comic Sans MS" w:hAnsi="Comic Sans MS"/>
          <w:szCs w:val="24"/>
        </w:rPr>
      </w:pPr>
    </w:p>
    <w:p w14:paraId="70A8685F" w14:textId="77777777" w:rsidR="00444AC2" w:rsidRPr="0030149F" w:rsidRDefault="0062169C">
      <w:pPr>
        <w:pStyle w:val="NormalWeb"/>
        <w:rPr>
          <w:rFonts w:ascii="Comic Sans MS" w:hAnsi="Comic Sans MS"/>
          <w:szCs w:val="24"/>
        </w:rPr>
      </w:pPr>
      <w:r w:rsidRPr="0030149F">
        <w:rPr>
          <w:rFonts w:ascii="Comic Sans MS" w:hAnsi="Comic Sans MS"/>
          <w:szCs w:val="24"/>
        </w:rPr>
        <w:t xml:space="preserve">2 </w:t>
      </w:r>
      <w:proofErr w:type="gramStart"/>
      <w:r w:rsidRPr="0030149F">
        <w:rPr>
          <w:rFonts w:ascii="Comic Sans MS" w:hAnsi="Comic Sans MS"/>
          <w:szCs w:val="24"/>
        </w:rPr>
        <w:t>a )</w:t>
      </w:r>
      <w:proofErr w:type="gramEnd"/>
      <w:r w:rsidRPr="0030149F">
        <w:rPr>
          <w:rFonts w:ascii="Comic Sans MS" w:hAnsi="Comic Sans MS"/>
          <w:szCs w:val="24"/>
        </w:rPr>
        <w:t xml:space="preserve">  To whom does Lord Atton owe obligations?</w:t>
      </w:r>
    </w:p>
    <w:p w14:paraId="07B8FB0D" w14:textId="77777777" w:rsidR="00444AC2" w:rsidRPr="0030149F" w:rsidRDefault="0062169C">
      <w:pPr>
        <w:pStyle w:val="NormalWeb"/>
        <w:rPr>
          <w:rFonts w:ascii="Comic Sans MS" w:hAnsi="Comic Sans MS"/>
          <w:szCs w:val="24"/>
        </w:rPr>
      </w:pPr>
      <w:proofErr w:type="gramStart"/>
      <w:r w:rsidRPr="0030149F">
        <w:rPr>
          <w:rFonts w:ascii="Comic Sans MS" w:hAnsi="Comic Sans MS"/>
          <w:szCs w:val="24"/>
        </w:rPr>
        <w:t>b)  What</w:t>
      </w:r>
      <w:proofErr w:type="gramEnd"/>
      <w:r w:rsidRPr="0030149F">
        <w:rPr>
          <w:rFonts w:ascii="Comic Sans MS" w:hAnsi="Comic Sans MS"/>
          <w:szCs w:val="24"/>
        </w:rPr>
        <w:t xml:space="preserve"> obligations does he have to fulfil?</w:t>
      </w:r>
    </w:p>
    <w:p w14:paraId="5E83E2FC" w14:textId="77777777" w:rsidR="00444AC2" w:rsidRPr="0030149F" w:rsidRDefault="00444AC2">
      <w:pPr>
        <w:pStyle w:val="NormalWeb"/>
        <w:rPr>
          <w:rFonts w:ascii="Comic Sans MS" w:hAnsi="Comic Sans MS"/>
          <w:szCs w:val="24"/>
        </w:rPr>
      </w:pPr>
    </w:p>
    <w:p w14:paraId="04A7BF68" w14:textId="77777777" w:rsidR="00444AC2" w:rsidRPr="0030149F" w:rsidRDefault="0062169C">
      <w:pPr>
        <w:pStyle w:val="NormalWeb"/>
        <w:rPr>
          <w:rFonts w:ascii="Comic Sans MS" w:hAnsi="Comic Sans MS"/>
          <w:szCs w:val="24"/>
        </w:rPr>
      </w:pPr>
      <w:r w:rsidRPr="0030149F">
        <w:rPr>
          <w:rFonts w:ascii="Comic Sans MS" w:hAnsi="Comic Sans MS"/>
          <w:szCs w:val="24"/>
        </w:rPr>
        <w:t>3.  Under what conditions can Lord Atton lose his fief?</w:t>
      </w:r>
    </w:p>
    <w:p w14:paraId="3266B4CD" w14:textId="77777777" w:rsidR="00444AC2" w:rsidRPr="0030149F" w:rsidRDefault="00444AC2">
      <w:pPr>
        <w:pStyle w:val="NormalWeb"/>
        <w:rPr>
          <w:rFonts w:ascii="Comic Sans MS" w:hAnsi="Comic Sans MS"/>
          <w:szCs w:val="24"/>
        </w:rPr>
      </w:pPr>
    </w:p>
    <w:p w14:paraId="2932E2E8" w14:textId="77777777" w:rsidR="00444AC2" w:rsidRPr="0030149F" w:rsidRDefault="0062169C">
      <w:pPr>
        <w:pStyle w:val="NormalWeb"/>
        <w:rPr>
          <w:rFonts w:ascii="Comic Sans MS" w:hAnsi="Comic Sans MS"/>
          <w:szCs w:val="24"/>
        </w:rPr>
      </w:pPr>
      <w:r w:rsidRPr="0030149F">
        <w:rPr>
          <w:rFonts w:ascii="Comic Sans MS" w:hAnsi="Comic Sans MS"/>
          <w:szCs w:val="24"/>
        </w:rPr>
        <w:t>4</w:t>
      </w:r>
      <w:r w:rsidR="00A023DF" w:rsidRPr="0030149F">
        <w:rPr>
          <w:rFonts w:ascii="Comic Sans MS" w:hAnsi="Comic Sans MS"/>
          <w:szCs w:val="24"/>
        </w:rPr>
        <w:t>.</w:t>
      </w:r>
      <w:r w:rsidRPr="0030149F">
        <w:rPr>
          <w:rFonts w:ascii="Comic Sans MS" w:hAnsi="Comic Sans MS"/>
          <w:szCs w:val="24"/>
        </w:rPr>
        <w:t xml:space="preserve"> </w:t>
      </w:r>
      <w:proofErr w:type="gramStart"/>
      <w:r w:rsidRPr="0030149F">
        <w:rPr>
          <w:rFonts w:ascii="Comic Sans MS" w:hAnsi="Comic Sans MS"/>
          <w:szCs w:val="24"/>
        </w:rPr>
        <w:t>a</w:t>
      </w:r>
      <w:proofErr w:type="gramEnd"/>
      <w:r w:rsidRPr="0030149F">
        <w:rPr>
          <w:rFonts w:ascii="Comic Sans MS" w:hAnsi="Comic Sans MS"/>
          <w:szCs w:val="24"/>
        </w:rPr>
        <w:t>)  What does Lord Leo give away in this contract?</w:t>
      </w:r>
    </w:p>
    <w:p w14:paraId="2037AE3B" w14:textId="77777777" w:rsidR="00444AC2" w:rsidRPr="0030149F" w:rsidRDefault="0062169C">
      <w:pPr>
        <w:pStyle w:val="NormalWeb"/>
        <w:rPr>
          <w:rFonts w:ascii="Comic Sans MS" w:hAnsi="Comic Sans MS"/>
          <w:szCs w:val="24"/>
        </w:rPr>
      </w:pPr>
      <w:proofErr w:type="gramStart"/>
      <w:r w:rsidRPr="0030149F">
        <w:rPr>
          <w:rFonts w:ascii="Comic Sans MS" w:hAnsi="Comic Sans MS"/>
          <w:szCs w:val="24"/>
        </w:rPr>
        <w:t>b)  What</w:t>
      </w:r>
      <w:proofErr w:type="gramEnd"/>
      <w:r w:rsidRPr="0030149F">
        <w:rPr>
          <w:rFonts w:ascii="Comic Sans MS" w:hAnsi="Comic Sans MS"/>
          <w:szCs w:val="24"/>
        </w:rPr>
        <w:t xml:space="preserve"> promise does he make to Lord Atton?</w:t>
      </w:r>
    </w:p>
    <w:p w14:paraId="1323E002" w14:textId="77777777" w:rsidR="00444AC2" w:rsidRPr="0030149F" w:rsidRDefault="00444AC2">
      <w:pPr>
        <w:pStyle w:val="NormalWeb"/>
        <w:rPr>
          <w:rFonts w:ascii="Comic Sans MS" w:hAnsi="Comic Sans MS"/>
          <w:szCs w:val="24"/>
        </w:rPr>
      </w:pPr>
    </w:p>
    <w:p w14:paraId="625566A5" w14:textId="77777777" w:rsidR="00444AC2" w:rsidRPr="0030149F" w:rsidRDefault="0062169C" w:rsidP="009635C5">
      <w:pPr>
        <w:pStyle w:val="NormalWeb"/>
        <w:rPr>
          <w:rFonts w:ascii="Comic Sans MS" w:hAnsi="Comic Sans MS"/>
          <w:b/>
          <w:szCs w:val="24"/>
          <w:u w:val="single"/>
        </w:rPr>
      </w:pPr>
      <w:r w:rsidRPr="0030149F">
        <w:rPr>
          <w:rFonts w:ascii="Comic Sans MS" w:hAnsi="Comic Sans MS"/>
          <w:szCs w:val="24"/>
        </w:rPr>
        <w:t>5.  How do you know that this contract is intended to remain in effect af</w:t>
      </w:r>
      <w:r w:rsidR="009635C5" w:rsidRPr="0030149F">
        <w:rPr>
          <w:rFonts w:ascii="Comic Sans MS" w:hAnsi="Comic Sans MS"/>
          <w:szCs w:val="24"/>
        </w:rPr>
        <w:t>ter Lo</w:t>
      </w:r>
      <w:r w:rsidRPr="0030149F">
        <w:rPr>
          <w:rFonts w:ascii="Comic Sans MS" w:hAnsi="Comic Sans MS"/>
          <w:szCs w:val="24"/>
        </w:rPr>
        <w:t>rd Atton and Lord Leo die?</w:t>
      </w:r>
      <w:bookmarkStart w:id="0" w:name="_GoBack"/>
      <w:bookmarkEnd w:id="0"/>
    </w:p>
    <w:sectPr w:rsidR="00444AC2" w:rsidRPr="003014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Euclid Fraktur">
    <w:altName w:val="Times New Roman"/>
    <w:charset w:val="00"/>
    <w:family w:val="script"/>
    <w:pitch w:val="variable"/>
    <w:sig w:usb0="00000001" w:usb1="10000008" w:usb2="00000000" w:usb3="00000000" w:csb0="80000001" w:csb1="00000000"/>
  </w:font>
  <w:font w:name="Comic Sans MS">
    <w:panose1 w:val="030F0702030302020204"/>
    <w:charset w:val="00"/>
    <w:family w:val="auto"/>
    <w:pitch w:val="variable"/>
    <w:sig w:usb0="00000287" w:usb1="00000000" w:usb2="00000000" w:usb3="00000000" w:csb0="0000009F"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69C"/>
    <w:rsid w:val="001660FB"/>
    <w:rsid w:val="0030149F"/>
    <w:rsid w:val="00444AC2"/>
    <w:rsid w:val="00480F18"/>
    <w:rsid w:val="0062169C"/>
    <w:rsid w:val="0063393D"/>
    <w:rsid w:val="009635C5"/>
    <w:rsid w:val="00A0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57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Pr>
      <w:sz w:val="24"/>
    </w:rPr>
  </w:style>
  <w:style w:type="character" w:customStyle="1" w:styleId="z-BottomofForm1">
    <w:name w:val="z-Bottom of Form1"/>
    <w:rPr>
      <w:rFonts w:ascii="Geneva" w:hAnsi="Geneva"/>
      <w:sz w:val="18"/>
    </w:rPr>
  </w:style>
  <w:style w:type="paragraph" w:styleId="Header">
    <w:name w:val="header"/>
    <w:basedOn w:val="z-TopofForm"/>
    <w:semiHidden/>
    <w:pPr>
      <w:jc w:val="center"/>
    </w:pPr>
    <w:rPr>
      <w:b/>
      <w:sz w:val="28"/>
    </w:rPr>
  </w:style>
  <w:style w:type="paragraph" w:styleId="NormalWeb">
    <w:name w:val="Normal (Web)"/>
    <w:basedOn w:val="z-TopofForm"/>
    <w:semiHidden/>
  </w:style>
  <w:style w:type="paragraph" w:styleId="Footer">
    <w:name w:val="footer"/>
    <w:basedOn w:val="z-TopofForm"/>
    <w:semiHidden/>
    <w:pPr>
      <w:jc w:val="center"/>
    </w:pPr>
    <w:rPr>
      <w:i/>
    </w:rPr>
  </w:style>
  <w:style w:type="paragraph" w:customStyle="1" w:styleId="HTMLAcronym1">
    <w:name w:val="HTML Acronym1"/>
    <w:basedOn w:val="z-TopofForm"/>
    <w:semiHidden/>
    <w:rPr>
      <w:sz w:val="20"/>
    </w:rPr>
  </w:style>
  <w:style w:type="character" w:customStyle="1" w:styleId="HTMLAddress1">
    <w:name w:val="HTML Address1"/>
    <w:semiHidden/>
    <w:rPr>
      <w:vertAlign w:val="superscript"/>
    </w:rPr>
  </w:style>
  <w:style w:type="paragraph" w:customStyle="1" w:styleId="HTMLCite1">
    <w:name w:val="HTML Cite1"/>
    <w:basedOn w:val="z-TopofForm"/>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279</Words>
  <Characters>1595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Janise Nikolic</dc:creator>
  <cp:keywords/>
  <cp:lastModifiedBy>Mykael Koe</cp:lastModifiedBy>
  <cp:revision>7</cp:revision>
  <cp:lastPrinted>2008-12-29T22:16:00Z</cp:lastPrinted>
  <dcterms:created xsi:type="dcterms:W3CDTF">2012-08-22T21:19:00Z</dcterms:created>
  <dcterms:modified xsi:type="dcterms:W3CDTF">2018-01-06T19:28:00Z</dcterms:modified>
</cp:coreProperties>
</file>