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ED" w:rsidRDefault="002965F1" w:rsidP="00127865">
      <w:pPr>
        <w:pStyle w:val="Title"/>
        <w:jc w:val="left"/>
        <w:rPr>
          <w:rFonts w:ascii="Tahoma" w:hAnsi="Tahoma" w:cs="Tahoma"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54610</wp:posOffset>
            </wp:positionV>
            <wp:extent cx="776605" cy="1087120"/>
            <wp:effectExtent l="19050" t="0" r="4445" b="0"/>
            <wp:wrapThrough wrapText="bothSides">
              <wp:wrapPolygon edited="0">
                <wp:start x="-530" y="0"/>
                <wp:lineTo x="-530" y="21196"/>
                <wp:lineTo x="21724" y="21196"/>
                <wp:lineTo x="21724" y="0"/>
                <wp:lineTo x="-530" y="0"/>
              </wp:wrapPolygon>
            </wp:wrapThrough>
            <wp:docPr id="6" name="Picture 6" descr="MSA_WA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A_WA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865">
        <w:rPr>
          <w:rFonts w:ascii="Tahoma" w:hAnsi="Tahoma" w:cs="Tahoma"/>
          <w:sz w:val="28"/>
        </w:rPr>
        <w:tab/>
      </w:r>
      <w:r w:rsidR="00C20615">
        <w:rPr>
          <w:rFonts w:ascii="Tahoma" w:hAnsi="Tahoma" w:cs="Tahoma"/>
          <w:sz w:val="28"/>
        </w:rPr>
        <w:t>Masters Swimming WA</w:t>
      </w:r>
    </w:p>
    <w:p w:rsidR="00FD79ED" w:rsidRPr="00530A0C" w:rsidRDefault="00127865" w:rsidP="00530A0C">
      <w:pPr>
        <w:pStyle w:val="Title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</w:rPr>
        <w:tab/>
      </w:r>
      <w:r w:rsidR="00C20615" w:rsidRPr="00530A0C">
        <w:rPr>
          <w:rFonts w:ascii="Tahoma" w:hAnsi="Tahoma" w:cs="Tahoma"/>
          <w:sz w:val="24"/>
          <w:szCs w:val="24"/>
        </w:rPr>
        <w:t>TECHNICAL OFFICIATING COURSE</w:t>
      </w:r>
      <w:r w:rsidR="00530A0C">
        <w:rPr>
          <w:rFonts w:ascii="Tahoma" w:hAnsi="Tahoma" w:cs="Tahoma"/>
          <w:sz w:val="24"/>
          <w:szCs w:val="24"/>
        </w:rPr>
        <w:t xml:space="preserve"> </w:t>
      </w:r>
      <w:r w:rsidR="00C20615" w:rsidRPr="00530A0C">
        <w:rPr>
          <w:rFonts w:ascii="Tahoma" w:hAnsi="Tahoma" w:cs="Tahoma"/>
          <w:sz w:val="24"/>
          <w:szCs w:val="24"/>
        </w:rPr>
        <w:t>REGISTRATION FORM</w:t>
      </w:r>
    </w:p>
    <w:p w:rsidR="00127865" w:rsidRDefault="00127865" w:rsidP="00127865">
      <w:pPr>
        <w:ind w:left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79ED" w:rsidRDefault="00127865" w:rsidP="00127865">
      <w:pPr>
        <w:ind w:left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C20615">
        <w:rPr>
          <w:rFonts w:ascii="Tahoma" w:hAnsi="Tahoma" w:cs="Tahoma"/>
          <w:b/>
          <w:bCs/>
        </w:rPr>
        <w:t xml:space="preserve">Date:     </w:t>
      </w:r>
      <w:r w:rsidR="00A42547" w:rsidRPr="00F833A3">
        <w:rPr>
          <w:rFonts w:ascii="Tahoma" w:hAnsi="Tahoma" w:cs="Tahoma"/>
          <w:b/>
          <w:bCs/>
          <w:color w:val="FF0000"/>
        </w:rPr>
        <w:t>S</w:t>
      </w:r>
      <w:r w:rsidR="00F9631E" w:rsidRPr="00F833A3">
        <w:rPr>
          <w:rFonts w:ascii="Tahoma" w:hAnsi="Tahoma" w:cs="Tahoma"/>
          <w:b/>
          <w:bCs/>
          <w:color w:val="FF0000"/>
        </w:rPr>
        <w:t>atur</w:t>
      </w:r>
      <w:r w:rsidR="00A42547" w:rsidRPr="00F833A3">
        <w:rPr>
          <w:rFonts w:ascii="Tahoma" w:hAnsi="Tahoma" w:cs="Tahoma"/>
          <w:b/>
          <w:bCs/>
          <w:color w:val="FF0000"/>
        </w:rPr>
        <w:t xml:space="preserve">day </w:t>
      </w:r>
      <w:r w:rsidR="00C60B9B">
        <w:rPr>
          <w:rFonts w:ascii="Tahoma" w:hAnsi="Tahoma" w:cs="Tahoma"/>
          <w:b/>
          <w:bCs/>
          <w:color w:val="FF0000"/>
        </w:rPr>
        <w:t>3</w:t>
      </w:r>
      <w:r w:rsidR="00C60B9B" w:rsidRPr="00C60B9B">
        <w:rPr>
          <w:rFonts w:ascii="Tahoma" w:hAnsi="Tahoma" w:cs="Tahoma"/>
          <w:b/>
          <w:bCs/>
          <w:color w:val="FF0000"/>
          <w:vertAlign w:val="superscript"/>
        </w:rPr>
        <w:t>rd</w:t>
      </w:r>
      <w:r w:rsidR="00C60B9B">
        <w:rPr>
          <w:rFonts w:ascii="Tahoma" w:hAnsi="Tahoma" w:cs="Tahoma"/>
          <w:b/>
          <w:bCs/>
          <w:color w:val="FF0000"/>
        </w:rPr>
        <w:t xml:space="preserve"> September</w:t>
      </w:r>
      <w:r w:rsidR="00571C8C" w:rsidRPr="00F833A3">
        <w:rPr>
          <w:rFonts w:ascii="Tahoma" w:hAnsi="Tahoma" w:cs="Tahoma"/>
          <w:b/>
          <w:bCs/>
          <w:color w:val="FF0000"/>
        </w:rPr>
        <w:t>, 2016</w:t>
      </w:r>
      <w:r w:rsidR="00845870">
        <w:rPr>
          <w:rFonts w:ascii="Tahoma" w:hAnsi="Tahoma" w:cs="Tahoma"/>
          <w:b/>
          <w:bCs/>
        </w:rPr>
        <w:t xml:space="preserve"> </w:t>
      </w:r>
      <w:r w:rsidR="007E0988">
        <w:rPr>
          <w:rFonts w:ascii="Tahoma" w:hAnsi="Tahoma" w:cs="Tahoma"/>
          <w:b/>
          <w:bCs/>
        </w:rPr>
        <w:t>-</w:t>
      </w:r>
      <w:r w:rsidR="00845870">
        <w:rPr>
          <w:rFonts w:ascii="Tahoma" w:hAnsi="Tahoma" w:cs="Tahoma"/>
          <w:b/>
          <w:bCs/>
        </w:rPr>
        <w:t xml:space="preserve"> </w:t>
      </w:r>
      <w:r w:rsidR="00167F8F">
        <w:rPr>
          <w:rFonts w:ascii="Tahoma" w:hAnsi="Tahoma" w:cs="Tahoma"/>
          <w:b/>
          <w:bCs/>
        </w:rPr>
        <w:t>1</w:t>
      </w:r>
      <w:r w:rsidR="00845870">
        <w:rPr>
          <w:rFonts w:ascii="Tahoma" w:hAnsi="Tahoma" w:cs="Tahoma"/>
          <w:b/>
          <w:bCs/>
        </w:rPr>
        <w:t>2</w:t>
      </w:r>
      <w:r w:rsidR="00875AA8">
        <w:rPr>
          <w:rFonts w:ascii="Tahoma" w:hAnsi="Tahoma" w:cs="Tahoma"/>
          <w:b/>
          <w:bCs/>
        </w:rPr>
        <w:t>:</w:t>
      </w:r>
      <w:r w:rsidR="00167F8F">
        <w:rPr>
          <w:rFonts w:ascii="Tahoma" w:hAnsi="Tahoma" w:cs="Tahoma"/>
          <w:b/>
          <w:bCs/>
        </w:rPr>
        <w:t>3</w:t>
      </w:r>
      <w:r w:rsidR="00875AA8">
        <w:rPr>
          <w:rFonts w:ascii="Tahoma" w:hAnsi="Tahoma" w:cs="Tahoma"/>
          <w:b/>
          <w:bCs/>
        </w:rPr>
        <w:t>0 pm</w:t>
      </w:r>
      <w:r w:rsidR="000B1806">
        <w:rPr>
          <w:rFonts w:ascii="Tahoma" w:hAnsi="Tahoma" w:cs="Tahoma"/>
          <w:b/>
          <w:bCs/>
        </w:rPr>
        <w:t xml:space="preserve"> – 4:45pm</w:t>
      </w:r>
    </w:p>
    <w:p w:rsidR="00167DDF" w:rsidRDefault="00DB5ADF" w:rsidP="00DB5ADF">
      <w:pPr>
        <w:ind w:left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Venue:  Club Room</w:t>
      </w:r>
    </w:p>
    <w:p w:rsidR="00DB5ADF" w:rsidRDefault="00DB5ADF" w:rsidP="00DB5ADF">
      <w:pPr>
        <w:ind w:left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Beatty Park Leisure Centre</w:t>
      </w:r>
    </w:p>
    <w:p w:rsidR="001C1E31" w:rsidRPr="00167DDF" w:rsidRDefault="00127865" w:rsidP="001243E7">
      <w:pPr>
        <w:ind w:left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 w:rsidR="00DB5ADF">
        <w:rPr>
          <w:rFonts w:ascii="Tahoma" w:hAnsi="Tahoma" w:cs="Tahoma"/>
          <w:b/>
          <w:bCs/>
        </w:rPr>
        <w:tab/>
        <w:t xml:space="preserve">        </w:t>
      </w:r>
      <w:r w:rsidR="000B1806">
        <w:rPr>
          <w:rFonts w:ascii="Tahoma" w:hAnsi="Tahoma" w:cs="Tahoma"/>
          <w:b/>
          <w:bCs/>
        </w:rPr>
        <w:t xml:space="preserve">220 </w:t>
      </w:r>
      <w:r w:rsidR="00DB5ADF">
        <w:rPr>
          <w:rFonts w:ascii="Tahoma" w:hAnsi="Tahoma" w:cs="Tahoma"/>
          <w:b/>
          <w:bCs/>
        </w:rPr>
        <w:t xml:space="preserve">Vincent Street, </w:t>
      </w:r>
      <w:r w:rsidR="000B1806">
        <w:rPr>
          <w:rFonts w:ascii="Tahoma" w:hAnsi="Tahoma" w:cs="Tahoma"/>
          <w:b/>
          <w:bCs/>
        </w:rPr>
        <w:t>North Perth</w:t>
      </w:r>
      <w:bookmarkStart w:id="0" w:name="_GoBack"/>
      <w:bookmarkEnd w:id="0"/>
    </w:p>
    <w:p w:rsidR="00FD79ED" w:rsidRDefault="00C20615">
      <w:pPr>
        <w:autoSpaceDE w:val="0"/>
        <w:autoSpaceDN w:val="0"/>
        <w:adjustRightInd w:val="0"/>
        <w:rPr>
          <w:rFonts w:ascii="TTE1BFF658t00" w:hAnsi="TTE1BFF658t00"/>
          <w:sz w:val="21"/>
          <w:szCs w:val="21"/>
          <w:lang w:val="en-US"/>
        </w:rPr>
      </w:pPr>
      <w:r>
        <w:rPr>
          <w:rFonts w:ascii="TTE1BFF658t00" w:hAnsi="TTE1BFF658t00"/>
          <w:sz w:val="21"/>
          <w:szCs w:val="21"/>
          <w:lang w:val="en-US"/>
        </w:rPr>
        <w:t>_________________________________________________________________________________</w:t>
      </w:r>
    </w:p>
    <w:p w:rsidR="00FD79ED" w:rsidRDefault="00C2061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1"/>
          <w:lang w:val="en-US"/>
        </w:rPr>
      </w:pPr>
      <w:r>
        <w:rPr>
          <w:rFonts w:ascii="Tahoma" w:hAnsi="Tahoma" w:cs="Tahoma"/>
          <w:b/>
          <w:bCs/>
          <w:sz w:val="20"/>
          <w:szCs w:val="21"/>
          <w:lang w:val="en-US"/>
        </w:rPr>
        <w:t>MISSION:</w:t>
      </w:r>
    </w:p>
    <w:p w:rsidR="00FD79ED" w:rsidRDefault="00C2061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19"/>
          <w:lang w:val="en-US"/>
        </w:rPr>
      </w:pPr>
      <w:r>
        <w:rPr>
          <w:rFonts w:ascii="Tahoma" w:hAnsi="Tahoma" w:cs="Tahoma"/>
          <w:sz w:val="20"/>
          <w:szCs w:val="19"/>
          <w:lang w:val="en-US"/>
        </w:rPr>
        <w:t xml:space="preserve">To promote a professional approach to identification, training and ongoing development of technical officials at all levels of swimming, conducted under National Masters Australia Swimming </w:t>
      </w:r>
      <w:r w:rsidR="00F86876">
        <w:rPr>
          <w:rFonts w:ascii="Tahoma" w:hAnsi="Tahoma" w:cs="Tahoma"/>
          <w:sz w:val="20"/>
          <w:szCs w:val="19"/>
          <w:lang w:val="en-US"/>
        </w:rPr>
        <w:t>R</w:t>
      </w:r>
      <w:r>
        <w:rPr>
          <w:rFonts w:ascii="Tahoma" w:hAnsi="Tahoma" w:cs="Tahoma"/>
          <w:sz w:val="20"/>
          <w:szCs w:val="19"/>
          <w:lang w:val="en-US"/>
        </w:rPr>
        <w:t>ules and guidelines.</w:t>
      </w:r>
    </w:p>
    <w:p w:rsidR="00FD79ED" w:rsidRDefault="00FD79ED">
      <w:pPr>
        <w:autoSpaceDE w:val="0"/>
        <w:autoSpaceDN w:val="0"/>
        <w:adjustRightInd w:val="0"/>
        <w:rPr>
          <w:rFonts w:ascii="Tahoma" w:hAnsi="Tahoma" w:cs="Tahoma"/>
          <w:sz w:val="20"/>
          <w:szCs w:val="19"/>
          <w:lang w:val="en-US"/>
        </w:rPr>
      </w:pPr>
    </w:p>
    <w:p w:rsidR="00FD79ED" w:rsidRDefault="00C2061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1"/>
          <w:lang w:val="en-US"/>
        </w:rPr>
      </w:pPr>
      <w:r>
        <w:rPr>
          <w:rFonts w:ascii="Tahoma" w:hAnsi="Tahoma" w:cs="Tahoma"/>
          <w:b/>
          <w:bCs/>
          <w:sz w:val="20"/>
          <w:szCs w:val="21"/>
          <w:lang w:val="en-US"/>
        </w:rPr>
        <w:t>AIMS:</w:t>
      </w:r>
    </w:p>
    <w:p w:rsidR="00FD79ED" w:rsidRDefault="00C20615">
      <w:pPr>
        <w:pStyle w:val="BodyText"/>
      </w:pPr>
      <w:r>
        <w:t xml:space="preserve">To cater for the needs of </w:t>
      </w:r>
      <w:r w:rsidR="00F9631E">
        <w:t>Masters Swimming WA</w:t>
      </w:r>
      <w:r>
        <w:t xml:space="preserve"> through a volunteer program and team of people who perform duties in all aspects of officiating at all levels.</w:t>
      </w:r>
    </w:p>
    <w:p w:rsidR="00122BE5" w:rsidRDefault="00122BE5" w:rsidP="00122BE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19"/>
          <w:lang w:val="en-US"/>
        </w:rPr>
      </w:pPr>
    </w:p>
    <w:p w:rsidR="00122BE5" w:rsidRDefault="00122BE5" w:rsidP="00122BE5">
      <w:pPr>
        <w:autoSpaceDE w:val="0"/>
        <w:autoSpaceDN w:val="0"/>
        <w:adjustRightInd w:val="0"/>
        <w:rPr>
          <w:rFonts w:ascii="Tahoma" w:hAnsi="Tahoma" w:cs="Tahoma"/>
          <w:sz w:val="20"/>
          <w:szCs w:val="19"/>
          <w:lang w:val="en-US"/>
        </w:rPr>
      </w:pPr>
      <w:r>
        <w:rPr>
          <w:rFonts w:ascii="Tahoma" w:hAnsi="Tahoma" w:cs="Tahoma"/>
          <w:b/>
          <w:bCs/>
          <w:sz w:val="20"/>
          <w:szCs w:val="19"/>
          <w:lang w:val="en-US"/>
        </w:rPr>
        <w:t>COURSES OFFERED:</w:t>
      </w:r>
      <w:r>
        <w:rPr>
          <w:rFonts w:ascii="Tahoma" w:hAnsi="Tahoma" w:cs="Tahoma"/>
          <w:sz w:val="20"/>
          <w:szCs w:val="19"/>
          <w:lang w:val="en-US"/>
        </w:rPr>
        <w:t xml:space="preserve">   </w:t>
      </w:r>
    </w:p>
    <w:p w:rsidR="001243E7" w:rsidRDefault="001243E7" w:rsidP="00122BE5">
      <w:pPr>
        <w:autoSpaceDE w:val="0"/>
        <w:autoSpaceDN w:val="0"/>
        <w:adjustRightInd w:val="0"/>
        <w:rPr>
          <w:rFonts w:ascii="Tahoma" w:hAnsi="Tahoma" w:cs="Tahoma"/>
          <w:sz w:val="20"/>
          <w:szCs w:val="19"/>
          <w:lang w:val="en-US"/>
        </w:rPr>
      </w:pPr>
    </w:p>
    <w:p w:rsidR="001243E7" w:rsidRDefault="001243E7" w:rsidP="00122BE5">
      <w:pPr>
        <w:autoSpaceDE w:val="0"/>
        <w:autoSpaceDN w:val="0"/>
        <w:adjustRightInd w:val="0"/>
        <w:rPr>
          <w:rFonts w:ascii="Tahoma" w:hAnsi="Tahoma" w:cs="Tahoma"/>
          <w:sz w:val="20"/>
          <w:szCs w:val="19"/>
          <w:lang w:val="en-US"/>
        </w:rPr>
      </w:pP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310"/>
      </w:tblGrid>
      <w:tr w:rsidR="001243E7" w:rsidRPr="00122BE5" w:rsidTr="003C2F99">
        <w:tc>
          <w:tcPr>
            <w:tcW w:w="6204" w:type="dxa"/>
          </w:tcPr>
          <w:p w:rsidR="001243E7" w:rsidRPr="001C1E31" w:rsidRDefault="001243E7" w:rsidP="001243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Inspector of Turns</w:t>
            </w:r>
          </w:p>
        </w:tc>
        <w:tc>
          <w:tcPr>
            <w:tcW w:w="3310" w:type="dxa"/>
          </w:tcPr>
          <w:p w:rsidR="001243E7" w:rsidRPr="001C1E31" w:rsidRDefault="001243E7" w:rsidP="0079664B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12:30 pm to 2:</w:t>
            </w:r>
            <w:r w:rsidR="0079664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5 pm</w:t>
            </w:r>
          </w:p>
        </w:tc>
      </w:tr>
      <w:tr w:rsidR="001243E7" w:rsidRPr="00122BE5" w:rsidTr="003C2F99">
        <w:tc>
          <w:tcPr>
            <w:tcW w:w="6204" w:type="dxa"/>
          </w:tcPr>
          <w:p w:rsidR="001243E7" w:rsidRPr="001C1E31" w:rsidRDefault="001243E7" w:rsidP="001243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Judge of Strokes</w:t>
            </w:r>
          </w:p>
        </w:tc>
        <w:tc>
          <w:tcPr>
            <w:tcW w:w="3310" w:type="dxa"/>
          </w:tcPr>
          <w:p w:rsidR="001243E7" w:rsidRPr="001C1E31" w:rsidRDefault="001243E7" w:rsidP="0079664B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9664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2:15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pm to </w:t>
            </w:r>
            <w:r w:rsidR="0079664B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4:00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pm</w:t>
            </w:r>
          </w:p>
        </w:tc>
      </w:tr>
      <w:tr w:rsidR="001243E7" w:rsidRPr="00122BE5" w:rsidTr="003C2F99">
        <w:tc>
          <w:tcPr>
            <w:tcW w:w="6204" w:type="dxa"/>
          </w:tcPr>
          <w:p w:rsidR="001243E7" w:rsidRDefault="001243E7" w:rsidP="001243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Starter</w:t>
            </w:r>
          </w:p>
        </w:tc>
        <w:tc>
          <w:tcPr>
            <w:tcW w:w="3310" w:type="dxa"/>
          </w:tcPr>
          <w:p w:rsidR="001243E7" w:rsidRDefault="0079664B" w:rsidP="003C2F99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4:00</w:t>
            </w:r>
            <w:r w:rsidR="009F085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pm to 4:45</w:t>
            </w:r>
            <w:r w:rsidR="006F66B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pm</w:t>
            </w:r>
          </w:p>
        </w:tc>
      </w:tr>
    </w:tbl>
    <w:p w:rsidR="001243E7" w:rsidRDefault="001243E7">
      <w:pPr>
        <w:autoSpaceDE w:val="0"/>
        <w:autoSpaceDN w:val="0"/>
        <w:adjustRightInd w:val="0"/>
        <w:rPr>
          <w:rFonts w:ascii="Tahoma" w:hAnsi="Tahoma" w:cs="Tahoma"/>
          <w:sz w:val="20"/>
          <w:szCs w:val="19"/>
          <w:lang w:val="en-US"/>
        </w:rPr>
      </w:pPr>
    </w:p>
    <w:p w:rsidR="00FD79ED" w:rsidRPr="00CE0E2C" w:rsidRDefault="00C20615" w:rsidP="00530A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  <w:lang w:val="en-US"/>
        </w:rPr>
      </w:pPr>
      <w:r w:rsidRPr="00122BE5">
        <w:rPr>
          <w:rFonts w:ascii="Tahoma" w:hAnsi="Tahoma" w:cs="Tahoma"/>
          <w:b/>
          <w:bCs/>
          <w:color w:val="000000"/>
          <w:sz w:val="20"/>
          <w:szCs w:val="21"/>
          <w:lang w:val="en-US"/>
        </w:rPr>
        <w:t>VENU</w:t>
      </w:r>
      <w:r w:rsidR="00122BE5" w:rsidRPr="00122BE5">
        <w:rPr>
          <w:rFonts w:ascii="Tahoma" w:hAnsi="Tahoma" w:cs="Tahoma"/>
          <w:b/>
          <w:color w:val="000000"/>
          <w:sz w:val="20"/>
          <w:szCs w:val="21"/>
          <w:lang w:val="en-US"/>
        </w:rPr>
        <w:t>E</w:t>
      </w:r>
      <w:r>
        <w:rPr>
          <w:rFonts w:ascii="Tahoma" w:hAnsi="Tahoma" w:cs="Tahoma"/>
          <w:color w:val="000000"/>
          <w:sz w:val="20"/>
          <w:szCs w:val="21"/>
          <w:lang w:val="en-US"/>
        </w:rPr>
        <w:t xml:space="preserve">: </w:t>
      </w:r>
      <w:r w:rsidR="00167DDF">
        <w:rPr>
          <w:rFonts w:ascii="Tahoma" w:hAnsi="Tahoma" w:cs="Tahoma"/>
          <w:color w:val="000000"/>
          <w:sz w:val="20"/>
          <w:szCs w:val="21"/>
          <w:lang w:val="en-US"/>
        </w:rPr>
        <w:t xml:space="preserve"> </w:t>
      </w:r>
      <w:r w:rsidR="008263EC">
        <w:rPr>
          <w:rFonts w:ascii="Tahoma" w:hAnsi="Tahoma" w:cs="Tahoma"/>
          <w:color w:val="000000"/>
          <w:sz w:val="20"/>
          <w:szCs w:val="21"/>
          <w:lang w:val="en-US"/>
        </w:rPr>
        <w:tab/>
      </w:r>
      <w:r w:rsidR="00167DDF">
        <w:rPr>
          <w:rFonts w:ascii="Tahoma" w:hAnsi="Tahoma" w:cs="Tahoma"/>
          <w:color w:val="000000"/>
          <w:sz w:val="20"/>
          <w:szCs w:val="21"/>
          <w:lang w:val="en-US"/>
        </w:rPr>
        <w:t xml:space="preserve">Club Rooms, </w:t>
      </w:r>
      <w:r w:rsidR="009F0858">
        <w:rPr>
          <w:rFonts w:ascii="Tahoma" w:hAnsi="Tahoma" w:cs="Tahoma"/>
          <w:color w:val="000000"/>
          <w:sz w:val="20"/>
          <w:szCs w:val="21"/>
          <w:lang w:val="en-US"/>
        </w:rPr>
        <w:t>Beatty Park Leisure Centre</w:t>
      </w:r>
      <w:r w:rsidR="00167DDF">
        <w:rPr>
          <w:rFonts w:ascii="Tahoma" w:hAnsi="Tahoma" w:cs="Tahoma"/>
          <w:color w:val="000000"/>
          <w:sz w:val="20"/>
          <w:szCs w:val="21"/>
          <w:lang w:val="en-US"/>
        </w:rPr>
        <w:t xml:space="preserve">, </w:t>
      </w:r>
      <w:r w:rsidR="00302E3E">
        <w:rPr>
          <w:rFonts w:ascii="Tahoma" w:hAnsi="Tahoma" w:cs="Tahoma"/>
          <w:color w:val="000000"/>
          <w:sz w:val="20"/>
          <w:szCs w:val="21"/>
          <w:lang w:val="en-US"/>
        </w:rPr>
        <w:t xml:space="preserve">220 </w:t>
      </w:r>
      <w:r w:rsidR="009F0858">
        <w:rPr>
          <w:rFonts w:ascii="Tahoma" w:hAnsi="Tahoma" w:cs="Tahoma"/>
          <w:color w:val="000000"/>
          <w:sz w:val="20"/>
          <w:szCs w:val="21"/>
          <w:lang w:val="en-US"/>
        </w:rPr>
        <w:t xml:space="preserve">Vincent St, </w:t>
      </w:r>
      <w:r w:rsidR="00302E3E">
        <w:rPr>
          <w:rFonts w:ascii="Tahoma" w:hAnsi="Tahoma" w:cs="Tahoma"/>
          <w:color w:val="000000"/>
          <w:sz w:val="20"/>
          <w:szCs w:val="21"/>
          <w:lang w:val="en-US"/>
        </w:rPr>
        <w:t>North Perth</w:t>
      </w:r>
    </w:p>
    <w:p w:rsidR="00FD79ED" w:rsidRDefault="00C2061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1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1"/>
          <w:lang w:val="en-US"/>
        </w:rPr>
        <w:t>COURSE FEE:</w:t>
      </w:r>
      <w:r>
        <w:rPr>
          <w:rFonts w:ascii="Tahoma" w:hAnsi="Tahoma" w:cs="Tahoma"/>
          <w:color w:val="000000"/>
          <w:sz w:val="20"/>
          <w:szCs w:val="21"/>
          <w:lang w:val="en-US"/>
        </w:rPr>
        <w:t xml:space="preserve"> FREE </w:t>
      </w:r>
    </w:p>
    <w:p w:rsidR="002B33EC" w:rsidRDefault="00C2061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19"/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1"/>
          <w:lang w:val="en-US"/>
        </w:rPr>
        <w:t>ENROLMENT:</w:t>
      </w:r>
      <w:r>
        <w:rPr>
          <w:rFonts w:ascii="Tahoma" w:hAnsi="Tahoma" w:cs="Tahoma"/>
          <w:color w:val="000000"/>
          <w:sz w:val="20"/>
          <w:szCs w:val="21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19"/>
          <w:lang w:val="en-US"/>
        </w:rPr>
        <w:t xml:space="preserve">Please complete the enrolment form below and return by midnight, </w:t>
      </w:r>
      <w:r w:rsidR="00033167">
        <w:rPr>
          <w:rFonts w:ascii="Tahoma" w:hAnsi="Tahoma" w:cs="Tahoma"/>
          <w:b/>
          <w:color w:val="000000"/>
          <w:sz w:val="20"/>
          <w:szCs w:val="19"/>
          <w:lang w:val="en-US"/>
        </w:rPr>
        <w:t>Friday</w:t>
      </w:r>
      <w:r w:rsidR="00122BE5">
        <w:rPr>
          <w:rFonts w:ascii="Tahoma" w:hAnsi="Tahoma" w:cs="Tahoma"/>
          <w:b/>
          <w:color w:val="000000"/>
          <w:sz w:val="20"/>
          <w:szCs w:val="19"/>
          <w:lang w:val="en-US"/>
        </w:rPr>
        <w:t xml:space="preserve"> </w:t>
      </w:r>
      <w:r w:rsidR="00C60B9B">
        <w:rPr>
          <w:rFonts w:ascii="Tahoma" w:hAnsi="Tahoma" w:cs="Tahoma"/>
          <w:b/>
          <w:color w:val="000000"/>
          <w:sz w:val="20"/>
          <w:szCs w:val="19"/>
          <w:lang w:val="en-US"/>
        </w:rPr>
        <w:t>26</w:t>
      </w:r>
      <w:r w:rsidR="00F833A3" w:rsidRPr="00F833A3">
        <w:rPr>
          <w:rFonts w:ascii="Tahoma" w:hAnsi="Tahoma" w:cs="Tahoma"/>
          <w:b/>
          <w:color w:val="000000"/>
          <w:sz w:val="20"/>
          <w:szCs w:val="19"/>
          <w:vertAlign w:val="superscript"/>
          <w:lang w:val="en-US"/>
        </w:rPr>
        <w:t>th</w:t>
      </w:r>
      <w:r w:rsidR="00F833A3">
        <w:rPr>
          <w:rFonts w:ascii="Tahoma" w:hAnsi="Tahoma" w:cs="Tahoma"/>
          <w:b/>
          <w:color w:val="000000"/>
          <w:sz w:val="20"/>
          <w:szCs w:val="19"/>
          <w:lang w:val="en-US"/>
        </w:rPr>
        <w:t xml:space="preserve"> August</w:t>
      </w:r>
      <w:r w:rsidR="00845870">
        <w:rPr>
          <w:rFonts w:ascii="Tahoma" w:hAnsi="Tahoma" w:cs="Tahoma"/>
          <w:b/>
          <w:color w:val="000000"/>
          <w:sz w:val="20"/>
          <w:szCs w:val="19"/>
          <w:lang w:val="en-US"/>
        </w:rPr>
        <w:t>,</w:t>
      </w:r>
      <w:r w:rsidR="00530A0C">
        <w:rPr>
          <w:rFonts w:ascii="Tahoma" w:hAnsi="Tahoma" w:cs="Tahoma"/>
          <w:b/>
          <w:color w:val="000000"/>
          <w:sz w:val="20"/>
          <w:szCs w:val="19"/>
          <w:lang w:val="en-US"/>
        </w:rPr>
        <w:t xml:space="preserve"> 201</w:t>
      </w:r>
      <w:r w:rsidR="00033167">
        <w:rPr>
          <w:rFonts w:ascii="Tahoma" w:hAnsi="Tahoma" w:cs="Tahoma"/>
          <w:b/>
          <w:color w:val="000000"/>
          <w:sz w:val="20"/>
          <w:szCs w:val="19"/>
          <w:lang w:val="en-US"/>
        </w:rPr>
        <w:t>6</w:t>
      </w:r>
    </w:p>
    <w:p w:rsidR="0030262E" w:rsidRDefault="00F9631E">
      <w:pPr>
        <w:autoSpaceDE w:val="0"/>
        <w:autoSpaceDN w:val="0"/>
        <w:adjustRightInd w:val="0"/>
      </w:pPr>
      <w:r>
        <w:rPr>
          <w:rFonts w:ascii="Tahoma" w:hAnsi="Tahoma" w:cs="Tahoma"/>
          <w:color w:val="000000"/>
          <w:sz w:val="20"/>
          <w:szCs w:val="19"/>
          <w:lang w:val="en-US"/>
        </w:rPr>
        <w:t>by</w:t>
      </w:r>
      <w:r w:rsidR="00C20615">
        <w:rPr>
          <w:rFonts w:ascii="Tahoma" w:hAnsi="Tahoma" w:cs="Tahoma"/>
          <w:color w:val="000000"/>
          <w:sz w:val="20"/>
          <w:szCs w:val="19"/>
          <w:lang w:val="en-US"/>
        </w:rPr>
        <w:t xml:space="preserve"> email</w:t>
      </w:r>
      <w:r w:rsidR="00FE02C4">
        <w:rPr>
          <w:rFonts w:ascii="Tahoma" w:hAnsi="Tahoma" w:cs="Tahoma"/>
          <w:color w:val="000000"/>
          <w:sz w:val="20"/>
          <w:szCs w:val="19"/>
          <w:lang w:val="en-US"/>
        </w:rPr>
        <w:t>:</w:t>
      </w:r>
      <w:r w:rsidR="00FE02C4">
        <w:rPr>
          <w:rFonts w:ascii="Tahoma" w:hAnsi="Tahoma" w:cs="Tahoma"/>
          <w:color w:val="000000"/>
          <w:sz w:val="20"/>
          <w:szCs w:val="19"/>
          <w:lang w:val="en-US"/>
        </w:rPr>
        <w:tab/>
      </w:r>
      <w:r w:rsidR="00033167">
        <w:rPr>
          <w:rFonts w:ascii="Tahoma" w:hAnsi="Tahoma" w:cs="Tahoma"/>
          <w:sz w:val="20"/>
          <w:szCs w:val="19"/>
          <w:lang w:val="en-US"/>
        </w:rPr>
        <w:t>duncan1320@bigpond.com</w:t>
      </w:r>
    </w:p>
    <w:p w:rsidR="00966ED7" w:rsidRDefault="00AC0C2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19"/>
          <w:lang w:val="en-US"/>
        </w:rPr>
      </w:pPr>
      <w:r>
        <w:rPr>
          <w:rFonts w:ascii="Tahoma" w:hAnsi="Tahoma" w:cs="Tahoma"/>
          <w:color w:val="000000"/>
          <w:sz w:val="20"/>
          <w:szCs w:val="19"/>
          <w:lang w:val="en-US"/>
        </w:rPr>
        <w:t>or ring</w:t>
      </w:r>
      <w:r w:rsidR="00FE02C4">
        <w:rPr>
          <w:rFonts w:ascii="Tahoma" w:hAnsi="Tahoma" w:cs="Tahoma"/>
          <w:color w:val="000000"/>
          <w:sz w:val="20"/>
          <w:szCs w:val="19"/>
          <w:lang w:val="en-US"/>
        </w:rPr>
        <w:tab/>
      </w:r>
      <w:r w:rsidR="00FE02C4">
        <w:rPr>
          <w:rFonts w:ascii="Tahoma" w:hAnsi="Tahoma" w:cs="Tahoma"/>
          <w:color w:val="000000"/>
          <w:sz w:val="20"/>
          <w:szCs w:val="19"/>
          <w:lang w:val="en-US"/>
        </w:rPr>
        <w:tab/>
        <w:t>Lynne Duncan</w:t>
      </w:r>
      <w:r w:rsidR="00F9631E">
        <w:rPr>
          <w:rFonts w:ascii="Tahoma" w:hAnsi="Tahoma" w:cs="Tahoma"/>
          <w:color w:val="000000"/>
          <w:sz w:val="20"/>
          <w:szCs w:val="19"/>
          <w:lang w:val="en-US"/>
        </w:rPr>
        <w:t xml:space="preserve"> on</w:t>
      </w:r>
      <w:r w:rsidR="00216566">
        <w:rPr>
          <w:rFonts w:ascii="Tahoma" w:hAnsi="Tahoma" w:cs="Tahoma"/>
          <w:color w:val="000000"/>
          <w:sz w:val="20"/>
          <w:szCs w:val="19"/>
          <w:lang w:val="en-US"/>
        </w:rPr>
        <w:t xml:space="preserve"> </w:t>
      </w:r>
      <w:r w:rsidR="00845870">
        <w:rPr>
          <w:rFonts w:ascii="Tahoma" w:hAnsi="Tahoma" w:cs="Tahoma"/>
          <w:color w:val="000000"/>
          <w:sz w:val="20"/>
          <w:szCs w:val="19"/>
          <w:lang w:val="en-US"/>
        </w:rPr>
        <w:t>9</w:t>
      </w:r>
      <w:r w:rsidR="00FE02C4">
        <w:rPr>
          <w:rFonts w:ascii="Tahoma" w:hAnsi="Tahoma" w:cs="Tahoma"/>
          <w:color w:val="000000"/>
          <w:sz w:val="20"/>
          <w:szCs w:val="19"/>
          <w:lang w:val="en-US"/>
        </w:rPr>
        <w:t>293 3041</w:t>
      </w:r>
      <w:r w:rsidR="00216566">
        <w:rPr>
          <w:rFonts w:ascii="Tahoma" w:hAnsi="Tahoma" w:cs="Tahoma"/>
          <w:color w:val="000000"/>
          <w:sz w:val="20"/>
          <w:szCs w:val="19"/>
          <w:lang w:val="en-US"/>
        </w:rPr>
        <w:t xml:space="preserve"> or mob. </w:t>
      </w:r>
      <w:r w:rsidR="00FE02C4">
        <w:rPr>
          <w:rFonts w:ascii="Tahoma" w:hAnsi="Tahoma" w:cs="Tahoma"/>
          <w:color w:val="000000"/>
          <w:sz w:val="20"/>
          <w:szCs w:val="19"/>
          <w:lang w:val="en-US"/>
        </w:rPr>
        <w:t>0417 997 556</w:t>
      </w:r>
    </w:p>
    <w:p w:rsidR="00DC1F21" w:rsidRDefault="00DC1F21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20"/>
          <w:szCs w:val="21"/>
          <w:lang w:val="en-US"/>
        </w:rPr>
      </w:pPr>
    </w:p>
    <w:p w:rsidR="00FD79ED" w:rsidRDefault="00C20615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20"/>
          <w:szCs w:val="21"/>
          <w:lang w:val="en-US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1"/>
          <w:lang w:val="en-US"/>
        </w:rPr>
        <w:t>Please note:</w:t>
      </w:r>
    </w:p>
    <w:p w:rsidR="002D4217" w:rsidRDefault="00C2061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19"/>
          <w:lang w:val="en-US"/>
        </w:rPr>
      </w:pPr>
      <w:r>
        <w:rPr>
          <w:rFonts w:ascii="Tahoma" w:hAnsi="Tahoma" w:cs="Tahoma"/>
          <w:color w:val="000000"/>
          <w:sz w:val="20"/>
          <w:szCs w:val="19"/>
          <w:lang w:val="en-US"/>
        </w:rPr>
        <w:t>• Officiating Courses are subject to minimum and maximum numbers.</w:t>
      </w:r>
    </w:p>
    <w:p w:rsidR="00FD79ED" w:rsidRDefault="00C2061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19"/>
          <w:lang w:val="en-US"/>
        </w:rPr>
      </w:pPr>
      <w:r>
        <w:rPr>
          <w:rFonts w:ascii="Tahoma" w:hAnsi="Tahoma" w:cs="Tahoma"/>
          <w:color w:val="000000"/>
          <w:sz w:val="20"/>
          <w:szCs w:val="19"/>
          <w:lang w:val="en-US"/>
        </w:rPr>
        <w:t xml:space="preserve"> Early res</w:t>
      </w:r>
      <w:r w:rsidR="00F9631E">
        <w:rPr>
          <w:rFonts w:ascii="Tahoma" w:hAnsi="Tahoma" w:cs="Tahoma"/>
          <w:color w:val="000000"/>
          <w:sz w:val="20"/>
          <w:szCs w:val="19"/>
          <w:lang w:val="en-US"/>
        </w:rPr>
        <w:t>ponse wi</w:t>
      </w:r>
      <w:r w:rsidR="002D4217">
        <w:rPr>
          <w:rFonts w:ascii="Tahoma" w:hAnsi="Tahoma" w:cs="Tahoma"/>
          <w:color w:val="000000"/>
          <w:sz w:val="20"/>
          <w:szCs w:val="19"/>
          <w:lang w:val="en-US"/>
        </w:rPr>
        <w:t>ll avoid di</w:t>
      </w:r>
      <w:r w:rsidR="00F9631E">
        <w:rPr>
          <w:rFonts w:ascii="Tahoma" w:hAnsi="Tahoma" w:cs="Tahoma"/>
          <w:color w:val="000000"/>
          <w:sz w:val="20"/>
          <w:szCs w:val="19"/>
          <w:lang w:val="en-US"/>
        </w:rPr>
        <w:t>sappointment.</w:t>
      </w:r>
    </w:p>
    <w:p w:rsidR="008263EC" w:rsidRDefault="008263E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19"/>
          <w:lang w:val="en-US"/>
        </w:rPr>
      </w:pPr>
      <w:r>
        <w:rPr>
          <w:rFonts w:ascii="Tahoma" w:hAnsi="Tahoma" w:cs="Tahoma"/>
          <w:color w:val="000000"/>
          <w:sz w:val="20"/>
          <w:szCs w:val="19"/>
          <w:lang w:val="en-US"/>
        </w:rPr>
        <w:t xml:space="preserve"> Refreshments (Tea &amp; Coffee) will be available</w:t>
      </w:r>
      <w:r w:rsidR="00651F3D">
        <w:rPr>
          <w:rFonts w:ascii="Tahoma" w:hAnsi="Tahoma" w:cs="Tahoma"/>
          <w:color w:val="000000"/>
          <w:sz w:val="20"/>
          <w:szCs w:val="19"/>
          <w:lang w:val="en-US"/>
        </w:rPr>
        <w:t>.  You are welcome to</w:t>
      </w:r>
      <w:r>
        <w:rPr>
          <w:rFonts w:ascii="Tahoma" w:hAnsi="Tahoma" w:cs="Tahoma"/>
          <w:color w:val="000000"/>
          <w:sz w:val="20"/>
          <w:szCs w:val="19"/>
          <w:lang w:val="en-US"/>
        </w:rPr>
        <w:t xml:space="preserve"> bring </w:t>
      </w:r>
      <w:r w:rsidR="00651F3D">
        <w:rPr>
          <w:rFonts w:ascii="Tahoma" w:hAnsi="Tahoma" w:cs="Tahoma"/>
          <w:color w:val="000000"/>
          <w:sz w:val="20"/>
          <w:szCs w:val="19"/>
          <w:lang w:val="en-US"/>
        </w:rPr>
        <w:t xml:space="preserve">your </w:t>
      </w:r>
      <w:r>
        <w:rPr>
          <w:rFonts w:ascii="Tahoma" w:hAnsi="Tahoma" w:cs="Tahoma"/>
          <w:color w:val="000000"/>
          <w:sz w:val="20"/>
          <w:szCs w:val="19"/>
          <w:lang w:val="en-US"/>
        </w:rPr>
        <w:t xml:space="preserve">lunch </w:t>
      </w:r>
      <w:r w:rsidR="00651F3D">
        <w:rPr>
          <w:rFonts w:ascii="Tahoma" w:hAnsi="Tahoma" w:cs="Tahoma"/>
          <w:color w:val="000000"/>
          <w:sz w:val="20"/>
          <w:szCs w:val="19"/>
          <w:lang w:val="en-US"/>
        </w:rPr>
        <w:t xml:space="preserve">with you, </w:t>
      </w:r>
      <w:r>
        <w:rPr>
          <w:rFonts w:ascii="Tahoma" w:hAnsi="Tahoma" w:cs="Tahoma"/>
          <w:color w:val="000000"/>
          <w:sz w:val="20"/>
          <w:szCs w:val="19"/>
          <w:lang w:val="en-US"/>
        </w:rPr>
        <w:t xml:space="preserve">if </w:t>
      </w:r>
      <w:r w:rsidR="00651F3D">
        <w:rPr>
          <w:rFonts w:ascii="Tahoma" w:hAnsi="Tahoma" w:cs="Tahoma"/>
          <w:color w:val="000000"/>
          <w:sz w:val="20"/>
          <w:szCs w:val="19"/>
          <w:lang w:val="en-US"/>
        </w:rPr>
        <w:t>you wish to</w:t>
      </w:r>
      <w:r>
        <w:rPr>
          <w:rFonts w:ascii="Tahoma" w:hAnsi="Tahoma" w:cs="Tahoma"/>
          <w:color w:val="000000"/>
          <w:sz w:val="20"/>
          <w:szCs w:val="19"/>
          <w:lang w:val="en-US"/>
        </w:rPr>
        <w:t>.</w:t>
      </w:r>
    </w:p>
    <w:p w:rsidR="00DC1F21" w:rsidRDefault="00DC1F21">
      <w:pPr>
        <w:autoSpaceDE w:val="0"/>
        <w:autoSpaceDN w:val="0"/>
        <w:adjustRightInd w:val="0"/>
        <w:rPr>
          <w:rFonts w:ascii="TTE1C50B68t00" w:hAnsi="TTE1C50B68t00"/>
          <w:color w:val="000000"/>
          <w:sz w:val="19"/>
          <w:szCs w:val="19"/>
          <w:lang w:val="en-US"/>
        </w:rPr>
      </w:pPr>
    </w:p>
    <w:p w:rsidR="00FD79ED" w:rsidRDefault="00C20615">
      <w:pPr>
        <w:autoSpaceDE w:val="0"/>
        <w:autoSpaceDN w:val="0"/>
        <w:adjustRightInd w:val="0"/>
        <w:rPr>
          <w:rFonts w:ascii="TTE244BB50t00" w:hAnsi="TTE244BB50t00"/>
          <w:color w:val="000000"/>
          <w:sz w:val="15"/>
          <w:szCs w:val="15"/>
          <w:lang w:val="en-US"/>
        </w:rPr>
      </w:pPr>
      <w:r>
        <w:rPr>
          <w:rFonts w:ascii="TTE244BB50t00" w:hAnsi="TTE244BB50t00"/>
          <w:color w:val="000000"/>
          <w:sz w:val="15"/>
          <w:szCs w:val="15"/>
          <w:lang w:val="en-US"/>
        </w:rPr>
        <w:t>______________________________________________________________________________________________________________________</w:t>
      </w:r>
    </w:p>
    <w:p w:rsidR="003671F4" w:rsidRDefault="003671F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19"/>
          <w:lang w:val="en-US"/>
        </w:rPr>
      </w:pPr>
    </w:p>
    <w:p w:rsidR="00FD79ED" w:rsidRDefault="00C2061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19"/>
          <w:lang w:val="en-US"/>
        </w:rPr>
      </w:pPr>
      <w:r>
        <w:rPr>
          <w:rFonts w:ascii="Tahoma" w:hAnsi="Tahoma" w:cs="Tahoma"/>
          <w:b/>
          <w:bCs/>
          <w:color w:val="000000"/>
          <w:szCs w:val="19"/>
          <w:lang w:val="en-US"/>
        </w:rPr>
        <w:t xml:space="preserve">Application for Officiating </w:t>
      </w:r>
      <w:r w:rsidR="001D0785">
        <w:rPr>
          <w:rFonts w:ascii="Tahoma" w:hAnsi="Tahoma" w:cs="Tahoma"/>
          <w:b/>
          <w:bCs/>
          <w:color w:val="000000"/>
          <w:szCs w:val="19"/>
          <w:lang w:val="en-US"/>
        </w:rPr>
        <w:t xml:space="preserve">Courses </w:t>
      </w:r>
      <w:r w:rsidR="00FE02C4">
        <w:rPr>
          <w:rFonts w:ascii="Tahoma" w:hAnsi="Tahoma" w:cs="Tahoma"/>
          <w:b/>
          <w:bCs/>
          <w:color w:val="000000"/>
          <w:szCs w:val="19"/>
          <w:lang w:val="en-US"/>
        </w:rPr>
        <w:t xml:space="preserve">–IOT, JOS, Starter - </w:t>
      </w:r>
      <w:r w:rsidR="00122BE5">
        <w:rPr>
          <w:rFonts w:ascii="Tahoma" w:hAnsi="Tahoma" w:cs="Tahoma"/>
          <w:b/>
          <w:bCs/>
          <w:color w:val="000000"/>
          <w:szCs w:val="19"/>
          <w:lang w:val="en-US"/>
        </w:rPr>
        <w:t>S</w:t>
      </w:r>
      <w:r w:rsidR="00927B7A">
        <w:rPr>
          <w:rFonts w:ascii="Tahoma" w:hAnsi="Tahoma" w:cs="Tahoma"/>
          <w:b/>
          <w:bCs/>
          <w:color w:val="000000"/>
          <w:szCs w:val="19"/>
          <w:lang w:val="en-US"/>
        </w:rPr>
        <w:t xml:space="preserve">aturday </w:t>
      </w:r>
      <w:r w:rsidR="00C60B9B">
        <w:rPr>
          <w:rFonts w:ascii="Tahoma" w:hAnsi="Tahoma" w:cs="Tahoma"/>
          <w:b/>
          <w:bCs/>
          <w:color w:val="000000"/>
          <w:szCs w:val="19"/>
          <w:lang w:val="en-US"/>
        </w:rPr>
        <w:t>3</w:t>
      </w:r>
      <w:r w:rsidR="00C60B9B" w:rsidRPr="00C60B9B">
        <w:rPr>
          <w:rFonts w:ascii="Tahoma" w:hAnsi="Tahoma" w:cs="Tahoma"/>
          <w:b/>
          <w:bCs/>
          <w:color w:val="000000"/>
          <w:szCs w:val="19"/>
          <w:vertAlign w:val="superscript"/>
          <w:lang w:val="en-US"/>
        </w:rPr>
        <w:t>rd</w:t>
      </w:r>
      <w:r w:rsidR="00C60B9B">
        <w:rPr>
          <w:rFonts w:ascii="Tahoma" w:hAnsi="Tahoma" w:cs="Tahoma"/>
          <w:b/>
          <w:bCs/>
          <w:color w:val="000000"/>
          <w:szCs w:val="19"/>
          <w:lang w:val="en-US"/>
        </w:rPr>
        <w:t xml:space="preserve"> September</w:t>
      </w:r>
      <w:r w:rsidR="00927B7A">
        <w:rPr>
          <w:rFonts w:ascii="Tahoma" w:hAnsi="Tahoma" w:cs="Tahoma"/>
          <w:b/>
          <w:bCs/>
          <w:color w:val="000000"/>
          <w:szCs w:val="19"/>
          <w:lang w:val="en-US"/>
        </w:rPr>
        <w:t>201</w:t>
      </w:r>
      <w:r w:rsidR="00FE02C4">
        <w:rPr>
          <w:rFonts w:ascii="Tahoma" w:hAnsi="Tahoma" w:cs="Tahoma"/>
          <w:b/>
          <w:bCs/>
          <w:color w:val="000000"/>
          <w:szCs w:val="19"/>
          <w:lang w:val="en-US"/>
        </w:rPr>
        <w:t>6</w:t>
      </w:r>
      <w:r w:rsidR="00875AA8">
        <w:rPr>
          <w:rFonts w:ascii="Tahoma" w:hAnsi="Tahoma" w:cs="Tahoma"/>
          <w:b/>
          <w:bCs/>
          <w:color w:val="000000"/>
          <w:szCs w:val="19"/>
          <w:lang w:val="en-US"/>
        </w:rPr>
        <w:t xml:space="preserve">, </w:t>
      </w:r>
      <w:r w:rsidR="00FE02C4">
        <w:rPr>
          <w:rFonts w:ascii="Tahoma" w:hAnsi="Tahoma" w:cs="Tahoma"/>
          <w:b/>
          <w:bCs/>
          <w:color w:val="000000"/>
          <w:szCs w:val="19"/>
          <w:lang w:val="en-US"/>
        </w:rPr>
        <w:t>12</w:t>
      </w:r>
      <w:r w:rsidR="00875AA8">
        <w:rPr>
          <w:rFonts w:ascii="Tahoma" w:hAnsi="Tahoma" w:cs="Tahoma"/>
          <w:b/>
          <w:bCs/>
          <w:color w:val="000000"/>
          <w:szCs w:val="19"/>
          <w:lang w:val="en-US"/>
        </w:rPr>
        <w:t>:</w:t>
      </w:r>
      <w:r w:rsidR="00FE02C4">
        <w:rPr>
          <w:rFonts w:ascii="Tahoma" w:hAnsi="Tahoma" w:cs="Tahoma"/>
          <w:b/>
          <w:bCs/>
          <w:color w:val="000000"/>
          <w:szCs w:val="19"/>
          <w:lang w:val="en-US"/>
        </w:rPr>
        <w:t>30p</w:t>
      </w:r>
      <w:r w:rsidR="00875AA8">
        <w:rPr>
          <w:rFonts w:ascii="Tahoma" w:hAnsi="Tahoma" w:cs="Tahoma"/>
          <w:b/>
          <w:bCs/>
          <w:color w:val="000000"/>
          <w:szCs w:val="19"/>
          <w:lang w:val="en-US"/>
        </w:rPr>
        <w:t>m</w:t>
      </w:r>
      <w:r w:rsidR="00FE02C4">
        <w:rPr>
          <w:rFonts w:ascii="Tahoma" w:hAnsi="Tahoma" w:cs="Tahoma"/>
          <w:b/>
          <w:bCs/>
          <w:color w:val="000000"/>
          <w:szCs w:val="19"/>
          <w:lang w:val="en-US"/>
        </w:rPr>
        <w:t xml:space="preserve">   4:45pm</w:t>
      </w:r>
    </w:p>
    <w:p w:rsidR="00FD79ED" w:rsidRDefault="00FD79E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0"/>
          <w:szCs w:val="19"/>
          <w:lang w:val="en-US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2505"/>
        <w:gridCol w:w="282"/>
        <w:gridCol w:w="442"/>
        <w:gridCol w:w="457"/>
        <w:gridCol w:w="693"/>
        <w:gridCol w:w="661"/>
        <w:gridCol w:w="882"/>
        <w:gridCol w:w="218"/>
        <w:gridCol w:w="687"/>
        <w:gridCol w:w="444"/>
        <w:gridCol w:w="969"/>
      </w:tblGrid>
      <w:tr w:rsidR="00ED6928" w:rsidRPr="00ED6928" w:rsidTr="00FE02C4">
        <w:trPr>
          <w:trHeight w:val="624"/>
        </w:trPr>
        <w:tc>
          <w:tcPr>
            <w:tcW w:w="1841" w:type="dxa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Name</w:t>
            </w:r>
          </w:p>
        </w:tc>
        <w:tc>
          <w:tcPr>
            <w:tcW w:w="8240" w:type="dxa"/>
            <w:gridSpan w:val="11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</w:tr>
      <w:tr w:rsidR="00ED6928" w:rsidRPr="00ED6928" w:rsidTr="00FE02C4">
        <w:trPr>
          <w:trHeight w:val="624"/>
        </w:trPr>
        <w:tc>
          <w:tcPr>
            <w:tcW w:w="1841" w:type="dxa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Address</w:t>
            </w:r>
          </w:p>
        </w:tc>
        <w:tc>
          <w:tcPr>
            <w:tcW w:w="6140" w:type="dxa"/>
            <w:gridSpan w:val="8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  <w:tc>
          <w:tcPr>
            <w:tcW w:w="1131" w:type="dxa"/>
            <w:gridSpan w:val="2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Postcode</w:t>
            </w:r>
          </w:p>
        </w:tc>
        <w:tc>
          <w:tcPr>
            <w:tcW w:w="969" w:type="dxa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</w:tr>
      <w:tr w:rsidR="00ED6928" w:rsidRPr="00ED6928" w:rsidTr="00FE02C4">
        <w:trPr>
          <w:trHeight w:val="624"/>
        </w:trPr>
        <w:tc>
          <w:tcPr>
            <w:tcW w:w="1841" w:type="dxa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Date of Birth</w:t>
            </w:r>
          </w:p>
        </w:tc>
        <w:tc>
          <w:tcPr>
            <w:tcW w:w="2787" w:type="dxa"/>
            <w:gridSpan w:val="2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  <w:tc>
          <w:tcPr>
            <w:tcW w:w="1592" w:type="dxa"/>
            <w:gridSpan w:val="3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Phone #</w:t>
            </w:r>
          </w:p>
        </w:tc>
        <w:tc>
          <w:tcPr>
            <w:tcW w:w="3861" w:type="dxa"/>
            <w:gridSpan w:val="6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</w:tr>
      <w:tr w:rsidR="00ED6928" w:rsidRPr="00ED6928" w:rsidTr="00FE02C4">
        <w:trPr>
          <w:trHeight w:val="624"/>
        </w:trPr>
        <w:tc>
          <w:tcPr>
            <w:tcW w:w="1841" w:type="dxa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Email</w:t>
            </w:r>
          </w:p>
        </w:tc>
        <w:tc>
          <w:tcPr>
            <w:tcW w:w="8240" w:type="dxa"/>
            <w:gridSpan w:val="11"/>
          </w:tcPr>
          <w:p w:rsidR="00ED6928" w:rsidRPr="00ED6928" w:rsidRDefault="00ED6928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</w:tr>
      <w:tr w:rsidR="008523E9" w:rsidRPr="00ED6928" w:rsidTr="00FE02C4">
        <w:trPr>
          <w:trHeight w:val="624"/>
        </w:trPr>
        <w:tc>
          <w:tcPr>
            <w:tcW w:w="1841" w:type="dxa"/>
          </w:tcPr>
          <w:p w:rsidR="008523E9" w:rsidRPr="00ED6928" w:rsidRDefault="008523E9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Club</w:t>
            </w:r>
          </w:p>
        </w:tc>
        <w:tc>
          <w:tcPr>
            <w:tcW w:w="2505" w:type="dxa"/>
          </w:tcPr>
          <w:p w:rsidR="008523E9" w:rsidRPr="00ED6928" w:rsidRDefault="008523E9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  <w:tc>
          <w:tcPr>
            <w:tcW w:w="1181" w:type="dxa"/>
            <w:gridSpan w:val="3"/>
          </w:tcPr>
          <w:p w:rsidR="008523E9" w:rsidRPr="004D415E" w:rsidRDefault="008523E9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4D415E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Technical #</w:t>
            </w:r>
          </w:p>
        </w:tc>
        <w:tc>
          <w:tcPr>
            <w:tcW w:w="1354" w:type="dxa"/>
            <w:gridSpan w:val="2"/>
          </w:tcPr>
          <w:p w:rsidR="008523E9" w:rsidRPr="00ED6928" w:rsidRDefault="008523E9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  <w:tc>
          <w:tcPr>
            <w:tcW w:w="1787" w:type="dxa"/>
            <w:gridSpan w:val="3"/>
          </w:tcPr>
          <w:p w:rsidR="008523E9" w:rsidRPr="00ED6928" w:rsidRDefault="008523E9" w:rsidP="008523E9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 w:rsidRPr="00ED6928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MSWA Member #</w:t>
            </w:r>
          </w:p>
        </w:tc>
        <w:tc>
          <w:tcPr>
            <w:tcW w:w="1413" w:type="dxa"/>
            <w:gridSpan w:val="2"/>
          </w:tcPr>
          <w:p w:rsidR="008523E9" w:rsidRPr="00ED6928" w:rsidRDefault="008523E9" w:rsidP="00ED6928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</w:p>
        </w:tc>
      </w:tr>
      <w:tr w:rsidR="00FE02C4" w:rsidRPr="00ED6928" w:rsidTr="00FE02C4">
        <w:trPr>
          <w:trHeight w:val="624"/>
        </w:trPr>
        <w:tc>
          <w:tcPr>
            <w:tcW w:w="1841" w:type="dxa"/>
          </w:tcPr>
          <w:p w:rsidR="00FE02C4" w:rsidRPr="00ED6928" w:rsidRDefault="00FE02C4" w:rsidP="00FE02C4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Nominate Courses</w:t>
            </w:r>
          </w:p>
        </w:tc>
        <w:tc>
          <w:tcPr>
            <w:tcW w:w="3229" w:type="dxa"/>
            <w:gridSpan w:val="3"/>
          </w:tcPr>
          <w:p w:rsidR="00FE02C4" w:rsidRPr="00ED6928" w:rsidRDefault="00FE02C4" w:rsidP="00FE02C4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  <w:r w:rsidRPr="00FE02C4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Inspector of Turns</w:t>
            </w:r>
            <w:r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  <w:t xml:space="preserve">       Y/N</w:t>
            </w:r>
          </w:p>
        </w:tc>
        <w:tc>
          <w:tcPr>
            <w:tcW w:w="2693" w:type="dxa"/>
            <w:gridSpan w:val="4"/>
          </w:tcPr>
          <w:p w:rsidR="00FE02C4" w:rsidRPr="00ED6928" w:rsidRDefault="00FE02C4" w:rsidP="00FE02C4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  <w:r w:rsidRPr="00FE02C4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>Judge of Stroke</w:t>
            </w:r>
            <w:r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  <w:t xml:space="preserve">       Y/N</w:t>
            </w:r>
          </w:p>
        </w:tc>
        <w:tc>
          <w:tcPr>
            <w:tcW w:w="2318" w:type="dxa"/>
            <w:gridSpan w:val="4"/>
          </w:tcPr>
          <w:p w:rsidR="00FE02C4" w:rsidRPr="00ED6928" w:rsidRDefault="00FE02C4" w:rsidP="00FE02C4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</w:pPr>
            <w:r w:rsidRPr="00FE02C4">
              <w:rPr>
                <w:rFonts w:ascii="Tahoma" w:hAnsi="Tahoma" w:cs="Tahoma"/>
                <w:b/>
                <w:color w:val="000000"/>
                <w:sz w:val="20"/>
                <w:szCs w:val="19"/>
                <w:lang w:val="en-US"/>
              </w:rPr>
              <w:t xml:space="preserve">Starter </w:t>
            </w:r>
            <w:r>
              <w:rPr>
                <w:rFonts w:ascii="Tahoma" w:hAnsi="Tahoma" w:cs="Tahoma"/>
                <w:color w:val="000000"/>
                <w:sz w:val="20"/>
                <w:szCs w:val="19"/>
                <w:lang w:val="en-US"/>
              </w:rPr>
              <w:t xml:space="preserve">        Y/N</w:t>
            </w:r>
          </w:p>
        </w:tc>
      </w:tr>
    </w:tbl>
    <w:p w:rsidR="00530A0C" w:rsidRDefault="00530A0C" w:rsidP="00F833A3">
      <w:pPr>
        <w:spacing w:line="360" w:lineRule="auto"/>
        <w:jc w:val="center"/>
        <w:rPr>
          <w:rFonts w:ascii="Tahoma" w:hAnsi="Tahoma" w:cs="Tahoma"/>
          <w:color w:val="000000"/>
          <w:lang w:val="en-US"/>
        </w:rPr>
      </w:pPr>
    </w:p>
    <w:sectPr w:rsidR="00530A0C" w:rsidSect="00FD79ED">
      <w:pgSz w:w="11906" w:h="16838"/>
      <w:pgMar w:top="851" w:right="90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FF6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50B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4BB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73"/>
    <w:multiLevelType w:val="hybridMultilevel"/>
    <w:tmpl w:val="15D00950"/>
    <w:lvl w:ilvl="0" w:tplc="D1EC080C">
      <w:start w:val="5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33E1040"/>
    <w:multiLevelType w:val="hybridMultilevel"/>
    <w:tmpl w:val="4704E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F7"/>
    <w:multiLevelType w:val="multilevel"/>
    <w:tmpl w:val="38322FF0"/>
    <w:lvl w:ilvl="0">
      <w:start w:val="13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0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5952A79"/>
    <w:multiLevelType w:val="multilevel"/>
    <w:tmpl w:val="5FF0F24C"/>
    <w:lvl w:ilvl="0">
      <w:start w:val="13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43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5DB2906"/>
    <w:multiLevelType w:val="hybridMultilevel"/>
    <w:tmpl w:val="0FC07D5A"/>
    <w:lvl w:ilvl="0" w:tplc="18D64FD2">
      <w:start w:val="1"/>
      <w:numFmt w:val="bullet"/>
      <w:lvlText w:val="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A11642"/>
    <w:multiLevelType w:val="hybridMultilevel"/>
    <w:tmpl w:val="02D4D480"/>
    <w:lvl w:ilvl="0" w:tplc="59E8AC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02280"/>
    <w:multiLevelType w:val="hybridMultilevel"/>
    <w:tmpl w:val="856875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13E1"/>
    <w:multiLevelType w:val="hybridMultilevel"/>
    <w:tmpl w:val="C0ECD8F2"/>
    <w:lvl w:ilvl="0" w:tplc="FAE49362">
      <w:start w:val="1100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9200AF"/>
    <w:multiLevelType w:val="hybridMultilevel"/>
    <w:tmpl w:val="E130A8FC"/>
    <w:lvl w:ilvl="0" w:tplc="18D64FD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47B72"/>
    <w:multiLevelType w:val="hybridMultilevel"/>
    <w:tmpl w:val="1C94BE0A"/>
    <w:lvl w:ilvl="0" w:tplc="0C09000F">
      <w:start w:val="1"/>
      <w:numFmt w:val="decimal"/>
      <w:lvlText w:val="%1."/>
      <w:lvlJc w:val="left"/>
      <w:pPr>
        <w:tabs>
          <w:tab w:val="num" w:pos="4678"/>
        </w:tabs>
        <w:ind w:left="4678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51"/>
        </w:tabs>
        <w:ind w:left="5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91"/>
        </w:tabs>
        <w:ind w:left="6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11"/>
        </w:tabs>
        <w:ind w:left="7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31"/>
        </w:tabs>
        <w:ind w:left="8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51"/>
        </w:tabs>
        <w:ind w:left="9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71"/>
        </w:tabs>
        <w:ind w:left="9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91"/>
        </w:tabs>
        <w:ind w:left="10591" w:hanging="360"/>
      </w:pPr>
      <w:rPr>
        <w:rFonts w:ascii="Wingdings" w:hAnsi="Wingdings" w:hint="default"/>
      </w:rPr>
    </w:lvl>
  </w:abstractNum>
  <w:abstractNum w:abstractNumId="10">
    <w:nsid w:val="31096A2D"/>
    <w:multiLevelType w:val="multilevel"/>
    <w:tmpl w:val="402684F6"/>
    <w:lvl w:ilvl="0">
      <w:start w:val="100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100"/>
      <w:numFmt w:val="decimal"/>
      <w:lvlText w:val="%1-%2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AAE5DFC"/>
    <w:multiLevelType w:val="multilevel"/>
    <w:tmpl w:val="C95E9F32"/>
    <w:lvl w:ilvl="0">
      <w:start w:val="110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125"/>
      <w:numFmt w:val="decimal"/>
      <w:lvlText w:val="%1-%2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0"/>
        </w:tabs>
        <w:ind w:left="23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1983765"/>
    <w:multiLevelType w:val="multilevel"/>
    <w:tmpl w:val="D2826152"/>
    <w:lvl w:ilvl="0">
      <w:start w:val="140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445"/>
      <w:numFmt w:val="decimal"/>
      <w:lvlText w:val="%1-%2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1DC5338"/>
    <w:multiLevelType w:val="hybridMultilevel"/>
    <w:tmpl w:val="05084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26F6"/>
    <w:multiLevelType w:val="hybridMultilevel"/>
    <w:tmpl w:val="D12629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737E1"/>
    <w:multiLevelType w:val="hybridMultilevel"/>
    <w:tmpl w:val="65C0E69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77A32"/>
    <w:multiLevelType w:val="multilevel"/>
    <w:tmpl w:val="2AA08102"/>
    <w:lvl w:ilvl="0">
      <w:start w:val="124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330"/>
      <w:numFmt w:val="decimal"/>
      <w:lvlText w:val="%1-%2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70"/>
        </w:tabs>
        <w:ind w:left="23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8A54C11"/>
    <w:multiLevelType w:val="hybridMultilevel"/>
    <w:tmpl w:val="4D02B0EC"/>
    <w:lvl w:ilvl="0" w:tplc="7070078E">
      <w:start w:val="1245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B4198E"/>
    <w:multiLevelType w:val="hybridMultilevel"/>
    <w:tmpl w:val="F404F0EE"/>
    <w:lvl w:ilvl="0" w:tplc="1668FCA6">
      <w:start w:val="1245"/>
      <w:numFmt w:val="decimal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6C5D7D"/>
    <w:multiLevelType w:val="multilevel"/>
    <w:tmpl w:val="8782FBC0"/>
    <w:lvl w:ilvl="0">
      <w:start w:val="140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430"/>
      <w:numFmt w:val="decimal"/>
      <w:lvlText w:val="%1-%2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2370"/>
        </w:tabs>
        <w:ind w:left="23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17"/>
  </w:num>
  <w:num w:numId="12">
    <w:abstractNumId w:val="18"/>
  </w:num>
  <w:num w:numId="13">
    <w:abstractNumId w:val="9"/>
  </w:num>
  <w:num w:numId="14">
    <w:abstractNumId w:val="13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compat/>
  <w:rsids>
    <w:rsidRoot w:val="00692E98"/>
    <w:rsid w:val="00033167"/>
    <w:rsid w:val="00050E3B"/>
    <w:rsid w:val="000B1806"/>
    <w:rsid w:val="00122BE5"/>
    <w:rsid w:val="001243E7"/>
    <w:rsid w:val="00127865"/>
    <w:rsid w:val="00133A1D"/>
    <w:rsid w:val="00142A1A"/>
    <w:rsid w:val="00167DDF"/>
    <w:rsid w:val="00167F8F"/>
    <w:rsid w:val="001C1E31"/>
    <w:rsid w:val="001D0785"/>
    <w:rsid w:val="001E4760"/>
    <w:rsid w:val="001E5027"/>
    <w:rsid w:val="002029CB"/>
    <w:rsid w:val="00216566"/>
    <w:rsid w:val="00291472"/>
    <w:rsid w:val="002965F1"/>
    <w:rsid w:val="002A413E"/>
    <w:rsid w:val="002B33EC"/>
    <w:rsid w:val="002D32A5"/>
    <w:rsid w:val="002D4217"/>
    <w:rsid w:val="0030262E"/>
    <w:rsid w:val="00302E3E"/>
    <w:rsid w:val="003671F4"/>
    <w:rsid w:val="003A0335"/>
    <w:rsid w:val="003A1EBE"/>
    <w:rsid w:val="004D415E"/>
    <w:rsid w:val="004F550A"/>
    <w:rsid w:val="00506986"/>
    <w:rsid w:val="00530211"/>
    <w:rsid w:val="00530A0C"/>
    <w:rsid w:val="0053129B"/>
    <w:rsid w:val="005553B0"/>
    <w:rsid w:val="00571C8C"/>
    <w:rsid w:val="00651F3D"/>
    <w:rsid w:val="00654386"/>
    <w:rsid w:val="00692E98"/>
    <w:rsid w:val="0069358B"/>
    <w:rsid w:val="006B0689"/>
    <w:rsid w:val="006C31BA"/>
    <w:rsid w:val="006F66B5"/>
    <w:rsid w:val="00727C9A"/>
    <w:rsid w:val="007742D0"/>
    <w:rsid w:val="007743BF"/>
    <w:rsid w:val="0079664B"/>
    <w:rsid w:val="007A7215"/>
    <w:rsid w:val="007B1661"/>
    <w:rsid w:val="007E0988"/>
    <w:rsid w:val="007F7376"/>
    <w:rsid w:val="008138BE"/>
    <w:rsid w:val="008263EC"/>
    <w:rsid w:val="00845870"/>
    <w:rsid w:val="008523E9"/>
    <w:rsid w:val="008734BE"/>
    <w:rsid w:val="00875AA8"/>
    <w:rsid w:val="008D1DC4"/>
    <w:rsid w:val="00927B7A"/>
    <w:rsid w:val="00953F39"/>
    <w:rsid w:val="00966ED7"/>
    <w:rsid w:val="009F0858"/>
    <w:rsid w:val="009F2233"/>
    <w:rsid w:val="00A42547"/>
    <w:rsid w:val="00A70331"/>
    <w:rsid w:val="00AC0C23"/>
    <w:rsid w:val="00B07E9D"/>
    <w:rsid w:val="00B601AC"/>
    <w:rsid w:val="00C20615"/>
    <w:rsid w:val="00C22A27"/>
    <w:rsid w:val="00C60B9B"/>
    <w:rsid w:val="00CE0E2C"/>
    <w:rsid w:val="00D63DE2"/>
    <w:rsid w:val="00DA71B5"/>
    <w:rsid w:val="00DB5ADF"/>
    <w:rsid w:val="00DC1F21"/>
    <w:rsid w:val="00DE177B"/>
    <w:rsid w:val="00E579DD"/>
    <w:rsid w:val="00ED6928"/>
    <w:rsid w:val="00EF3D18"/>
    <w:rsid w:val="00F833A3"/>
    <w:rsid w:val="00F86876"/>
    <w:rsid w:val="00F9631E"/>
    <w:rsid w:val="00FD79ED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ED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FD79ED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D79ED"/>
    <w:pPr>
      <w:keepNext/>
      <w:autoSpaceDE w:val="0"/>
      <w:autoSpaceDN w:val="0"/>
      <w:adjustRightInd w:val="0"/>
      <w:outlineLvl w:val="1"/>
    </w:pPr>
    <w:rPr>
      <w:rFonts w:ascii="Tahoma" w:hAnsi="Tahoma" w:cs="Tahoma"/>
      <w:color w:val="000000"/>
      <w:sz w:val="2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9ED"/>
    <w:pPr>
      <w:overflowPunct w:val="0"/>
      <w:autoSpaceDE w:val="0"/>
      <w:autoSpaceDN w:val="0"/>
      <w:adjustRightInd w:val="0"/>
      <w:jc w:val="center"/>
    </w:pPr>
    <w:rPr>
      <w:rFonts w:ascii="Rockwell" w:hAnsi="Rockwell"/>
      <w:b/>
      <w:bCs/>
      <w:sz w:val="32"/>
      <w:szCs w:val="32"/>
    </w:rPr>
  </w:style>
  <w:style w:type="paragraph" w:styleId="Subtitle">
    <w:name w:val="Subtitle"/>
    <w:basedOn w:val="Normal"/>
    <w:qFormat/>
    <w:rsid w:val="00FD79ED"/>
    <w:pPr>
      <w:overflowPunct w:val="0"/>
      <w:autoSpaceDE w:val="0"/>
      <w:autoSpaceDN w:val="0"/>
      <w:adjustRightInd w:val="0"/>
      <w:jc w:val="center"/>
    </w:pPr>
    <w:rPr>
      <w:rFonts w:ascii="Rockwell" w:hAnsi="Rockwell"/>
      <w:b/>
      <w:bCs/>
      <w:lang w:val="en-US"/>
    </w:rPr>
  </w:style>
  <w:style w:type="paragraph" w:styleId="BodyText">
    <w:name w:val="Body Text"/>
    <w:basedOn w:val="Normal"/>
    <w:semiHidden/>
    <w:rsid w:val="00FD79ED"/>
    <w:pPr>
      <w:autoSpaceDE w:val="0"/>
      <w:autoSpaceDN w:val="0"/>
      <w:adjustRightInd w:val="0"/>
    </w:pPr>
    <w:rPr>
      <w:rFonts w:ascii="Tahoma" w:hAnsi="Tahoma" w:cs="Tahoma"/>
      <w:sz w:val="20"/>
      <w:szCs w:val="19"/>
      <w:lang w:val="en-US"/>
    </w:rPr>
  </w:style>
  <w:style w:type="paragraph" w:customStyle="1" w:styleId="normalweb1">
    <w:name w:val="normalweb1"/>
    <w:basedOn w:val="Normal"/>
    <w:rsid w:val="00FD79ED"/>
    <w:pPr>
      <w:spacing w:before="100" w:beforeAutospacing="1" w:after="100" w:afterAutospacing="1"/>
    </w:pPr>
    <w:rPr>
      <w:rFonts w:eastAsia="Arial Unicode MS"/>
    </w:rPr>
  </w:style>
  <w:style w:type="character" w:styleId="Strong">
    <w:name w:val="Strong"/>
    <w:qFormat/>
    <w:rsid w:val="00FD79ED"/>
    <w:rPr>
      <w:b/>
      <w:bCs/>
    </w:rPr>
  </w:style>
  <w:style w:type="character" w:styleId="Hyperlink">
    <w:name w:val="Hyperlink"/>
    <w:semiHidden/>
    <w:rsid w:val="00FD79ED"/>
    <w:rPr>
      <w:color w:val="0000FF"/>
      <w:u w:val="single"/>
    </w:rPr>
  </w:style>
  <w:style w:type="table" w:styleId="TableGrid">
    <w:name w:val="Table Grid"/>
    <w:basedOn w:val="TableNormal"/>
    <w:uiPriority w:val="59"/>
    <w:rsid w:val="0012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CD47-D54F-4036-BC58-EBBABBC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Swimming WA</vt:lpstr>
    </vt:vector>
  </TitlesOfParts>
  <Company>Toshiba</Company>
  <LinksUpToDate>false</LinksUpToDate>
  <CharactersWithSpaces>1754</CharactersWithSpaces>
  <SharedDoc>false</SharedDoc>
  <HLinks>
    <vt:vector size="6" baseType="variant"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mailto:kandgphillips@iprimus.com.au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Swimming WA</dc:title>
  <dc:creator>Crawford</dc:creator>
  <cp:lastModifiedBy>Administrator</cp:lastModifiedBy>
  <cp:revision>2</cp:revision>
  <cp:lastPrinted>2014-02-16T14:49:00Z</cp:lastPrinted>
  <dcterms:created xsi:type="dcterms:W3CDTF">2016-08-26T05:34:00Z</dcterms:created>
  <dcterms:modified xsi:type="dcterms:W3CDTF">2016-08-26T05:34:00Z</dcterms:modified>
</cp:coreProperties>
</file>