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9A" w:rsidRPr="00EA1E9A" w:rsidRDefault="00EA1E9A" w:rsidP="00EA1E9A">
      <w:pPr>
        <w:spacing w:line="276" w:lineRule="auto"/>
        <w:jc w:val="center"/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</w:pPr>
      <w:r w:rsidRPr="00EA1E9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>Дошкільний навчальний заклад ( ясла- садок) №1 «Дзвіночок»</w:t>
      </w:r>
    </w:p>
    <w:p w:rsidR="00EA1E9A" w:rsidRPr="00EA1E9A" w:rsidRDefault="00EA1E9A" w:rsidP="00EA1E9A">
      <w:pPr>
        <w:spacing w:line="276" w:lineRule="auto"/>
        <w:jc w:val="center"/>
        <w:rPr>
          <w:rFonts w:ascii="Cambria" w:eastAsiaTheme="minorHAnsi" w:hAnsi="Cambria" w:cstheme="minorBidi"/>
          <w:b/>
          <w:color w:val="000099"/>
          <w:szCs w:val="22"/>
          <w:lang w:val="uk-UA" w:eastAsia="en-US"/>
        </w:rPr>
      </w:pPr>
      <w:r w:rsidRPr="00EA1E9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>Комунальної власності Сарненської міської ради</w:t>
      </w: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52531" cy="666399"/>
            <wp:effectExtent l="0" t="0" r="5080" b="635"/>
            <wp:docPr id="1" name="Рисунок 1" descr="E:\backup\Users\User\Desktop\КАРТИНКИ АНІМАЦІЇ\76ff3303cf4564395b86344ed80af9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76ff3303cf4564395b86344ed80af9a4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75" cy="6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</w:rPr>
        <w:drawing>
          <wp:inline distT="0" distB="0" distL="0" distR="0" wp14:anchorId="0D1881B0" wp14:editId="0033E4E1">
            <wp:extent cx="2951922" cy="689619"/>
            <wp:effectExtent l="0" t="0" r="1270" b="0"/>
            <wp:docPr id="2" name="Рисунок 2" descr="E:\backup\Users\User\Desktop\КАРТИНКИ АНІМАЦІЇ\76ff3303cf4564395b86344ed80af9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76ff3303cf4564395b86344ed80af9a4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66" cy="68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both"/>
        <w:rPr>
          <w:rFonts w:eastAsia="Times New Roman"/>
          <w:sz w:val="2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  <w:r w:rsidRPr="00EA1E9A">
        <w:rPr>
          <w:rFonts w:eastAsia="Times New Roman"/>
          <w:b/>
          <w:i/>
          <w:color w:val="FF0000"/>
          <w:sz w:val="48"/>
          <w:szCs w:val="28"/>
        </w:rPr>
        <w:t>«</w:t>
      </w:r>
      <w:r w:rsidRPr="00EA1E9A">
        <w:rPr>
          <w:rFonts w:eastAsia="Times New Roman"/>
          <w:b/>
          <w:i/>
          <w:color w:val="FF0000"/>
          <w:sz w:val="48"/>
          <w:szCs w:val="28"/>
          <w:lang w:val="uk-UA"/>
        </w:rPr>
        <w:t xml:space="preserve">Театралізовані ігри </w:t>
      </w: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  <w:r w:rsidRPr="00EA1E9A">
        <w:rPr>
          <w:rFonts w:eastAsia="Times New Roman"/>
          <w:b/>
          <w:i/>
          <w:color w:val="FF0000"/>
          <w:sz w:val="48"/>
          <w:szCs w:val="28"/>
          <w:lang w:val="uk-UA"/>
        </w:rPr>
        <w:t>як засіб виховання  дітей дошкільного віку</w:t>
      </w:r>
      <w:r w:rsidRPr="00EA1E9A">
        <w:rPr>
          <w:rFonts w:eastAsia="Times New Roman"/>
          <w:b/>
          <w:i/>
          <w:color w:val="FF0000"/>
          <w:sz w:val="48"/>
          <w:szCs w:val="28"/>
        </w:rPr>
        <w:t>»</w:t>
      </w: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0D1881B0" wp14:editId="0033E4E1">
            <wp:extent cx="4253865" cy="993775"/>
            <wp:effectExtent l="0" t="0" r="0" b="0"/>
            <wp:docPr id="3" name="Рисунок 3" descr="E:\backup\Users\User\Desktop\КАРТИНКИ АНІМАЦІЇ\76ff3303cf4564395b86344ed80af9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76ff3303cf4564395b86344ed80af9a4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Default="00EA1E9A" w:rsidP="00EA1E9A">
      <w:pPr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Pr="00EA1E9A" w:rsidRDefault="00EA1E9A" w:rsidP="00EA1E9A">
      <w:pPr>
        <w:spacing w:line="276" w:lineRule="auto"/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</w:pPr>
      <w:r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                                                                    </w:t>
      </w:r>
      <w:r w:rsidRPr="00EA1E9A"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Підготувала і провела </w:t>
      </w:r>
    </w:p>
    <w:p w:rsidR="00EA1E9A" w:rsidRPr="00EA1E9A" w:rsidRDefault="00EA1E9A" w:rsidP="00EA1E9A">
      <w:pPr>
        <w:spacing w:line="276" w:lineRule="auto"/>
        <w:jc w:val="center"/>
        <w:rPr>
          <w:rFonts w:asciiTheme="majorHAnsi" w:eastAsiaTheme="minorHAnsi" w:hAnsiTheme="majorHAnsi" w:cstheme="minorBidi"/>
          <w:b/>
          <w:bCs/>
          <w:noProof/>
          <w:color w:val="000099"/>
          <w:sz w:val="32"/>
          <w:szCs w:val="22"/>
          <w:lang w:val="uk-UA"/>
        </w:rPr>
      </w:pPr>
      <w:r w:rsidRPr="00EA1E9A"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                                                          </w:t>
      </w:r>
      <w:r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>музичний керівник</w:t>
      </w:r>
      <w:r w:rsidRPr="00EA1E9A"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: </w:t>
      </w:r>
      <w:r>
        <w:rPr>
          <w:rFonts w:asciiTheme="majorHAnsi" w:eastAsiaTheme="minorHAnsi" w:hAnsiTheme="majorHAnsi" w:cstheme="minorBidi"/>
          <w:b/>
          <w:bCs/>
          <w:noProof/>
          <w:color w:val="000099"/>
          <w:sz w:val="32"/>
          <w:szCs w:val="22"/>
          <w:lang w:val="uk-UA"/>
        </w:rPr>
        <w:t>Пупко Н.А</w:t>
      </w:r>
      <w:r w:rsidRPr="00EA1E9A">
        <w:rPr>
          <w:rFonts w:asciiTheme="majorHAnsi" w:eastAsiaTheme="minorHAnsi" w:hAnsiTheme="majorHAnsi" w:cstheme="minorBidi"/>
          <w:b/>
          <w:bCs/>
          <w:noProof/>
          <w:color w:val="000099"/>
          <w:sz w:val="32"/>
          <w:szCs w:val="22"/>
          <w:lang w:val="uk-UA"/>
        </w:rPr>
        <w:t>.</w:t>
      </w: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Default="00EA1E9A" w:rsidP="00EA1E9A">
      <w:pPr>
        <w:jc w:val="center"/>
        <w:rPr>
          <w:rFonts w:eastAsia="Times New Roman"/>
          <w:b/>
          <w:i/>
          <w:color w:val="FF0000"/>
          <w:sz w:val="48"/>
          <w:szCs w:val="28"/>
          <w:lang w:val="uk-UA"/>
        </w:rPr>
      </w:pPr>
    </w:p>
    <w:p w:rsidR="00EA1E9A" w:rsidRPr="00EA1E9A" w:rsidRDefault="00EA1E9A" w:rsidP="00EA1E9A">
      <w:pPr>
        <w:spacing w:line="276" w:lineRule="auto"/>
        <w:jc w:val="center"/>
        <w:rPr>
          <w:rFonts w:asciiTheme="majorHAnsi" w:eastAsiaTheme="minorHAnsi" w:hAnsiTheme="majorHAnsi" w:cstheme="minorBidi"/>
          <w:bCs/>
          <w:i/>
          <w:color w:val="000099"/>
          <w:sz w:val="32"/>
          <w:szCs w:val="22"/>
          <w:lang w:val="uk-UA" w:eastAsia="en-US"/>
        </w:rPr>
      </w:pPr>
      <w:r w:rsidRPr="00EA1E9A">
        <w:rPr>
          <w:rFonts w:asciiTheme="majorHAnsi" w:eastAsiaTheme="minorHAnsi" w:hAnsiTheme="majorHAnsi" w:cstheme="minorBidi"/>
          <w:bCs/>
          <w:i/>
          <w:noProof/>
          <w:color w:val="000099"/>
          <w:sz w:val="32"/>
          <w:szCs w:val="22"/>
          <w:lang w:val="uk-UA"/>
        </w:rPr>
        <w:t>м.Сарни – 2019р.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lastRenderedPageBreak/>
        <w:t xml:space="preserve">Все </w:t>
      </w:r>
      <w:proofErr w:type="spellStart"/>
      <w:r w:rsidRPr="00EA1E9A">
        <w:rPr>
          <w:sz w:val="28"/>
          <w:szCs w:val="28"/>
        </w:rPr>
        <w:t>життя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насичена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грою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Кожна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хоче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зіграти</w:t>
      </w:r>
      <w:proofErr w:type="spellEnd"/>
      <w:r w:rsidRPr="00EA1E9A">
        <w:rPr>
          <w:sz w:val="28"/>
          <w:szCs w:val="28"/>
        </w:rPr>
        <w:t xml:space="preserve"> свою роль. Але як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зробити</w:t>
      </w:r>
      <w:proofErr w:type="spellEnd"/>
      <w:r w:rsidRPr="00EA1E9A">
        <w:rPr>
          <w:sz w:val="28"/>
          <w:szCs w:val="28"/>
        </w:rPr>
        <w:t xml:space="preserve">? Як </w:t>
      </w:r>
      <w:proofErr w:type="spellStart"/>
      <w:r w:rsidRPr="00EA1E9A">
        <w:rPr>
          <w:sz w:val="28"/>
          <w:szCs w:val="28"/>
        </w:rPr>
        <w:t>навчити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малюка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грати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брати</w:t>
      </w:r>
      <w:proofErr w:type="spellEnd"/>
      <w:r w:rsidRPr="00EA1E9A">
        <w:rPr>
          <w:sz w:val="28"/>
          <w:szCs w:val="28"/>
        </w:rPr>
        <w:t xml:space="preserve"> на себе роль і </w:t>
      </w:r>
      <w:proofErr w:type="spellStart"/>
      <w:r w:rsidRPr="00EA1E9A">
        <w:rPr>
          <w:sz w:val="28"/>
          <w:szCs w:val="28"/>
        </w:rPr>
        <w:t>діяти</w:t>
      </w:r>
      <w:proofErr w:type="spellEnd"/>
      <w:r w:rsidRPr="00EA1E9A">
        <w:rPr>
          <w:sz w:val="28"/>
          <w:szCs w:val="28"/>
        </w:rPr>
        <w:t xml:space="preserve">? </w:t>
      </w:r>
      <w:proofErr w:type="spellStart"/>
      <w:r w:rsidRPr="00EA1E9A">
        <w:rPr>
          <w:sz w:val="28"/>
          <w:szCs w:val="28"/>
        </w:rPr>
        <w:t>Цьому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допоможе</w:t>
      </w:r>
      <w:proofErr w:type="spellEnd"/>
      <w:r w:rsidRPr="00EA1E9A">
        <w:rPr>
          <w:sz w:val="28"/>
          <w:szCs w:val="28"/>
        </w:rPr>
        <w:t xml:space="preserve"> ТЕАТР.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«Театр -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чарівний</w:t>
      </w:r>
      <w:proofErr w:type="spellEnd"/>
      <w:r w:rsidRPr="00EA1E9A">
        <w:rPr>
          <w:sz w:val="28"/>
          <w:szCs w:val="28"/>
        </w:rPr>
        <w:t xml:space="preserve"> край, в </w:t>
      </w:r>
      <w:proofErr w:type="spellStart"/>
      <w:r w:rsidRPr="00EA1E9A">
        <w:rPr>
          <w:sz w:val="28"/>
          <w:szCs w:val="28"/>
        </w:rPr>
        <w:t>якому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радіє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граючи</w:t>
      </w:r>
      <w:proofErr w:type="spellEnd"/>
      <w:r w:rsidRPr="00EA1E9A">
        <w:rPr>
          <w:sz w:val="28"/>
          <w:szCs w:val="28"/>
        </w:rPr>
        <w:t xml:space="preserve">, а в </w:t>
      </w:r>
      <w:proofErr w:type="spellStart"/>
      <w:r w:rsidRPr="00EA1E9A">
        <w:rPr>
          <w:sz w:val="28"/>
          <w:szCs w:val="28"/>
        </w:rPr>
        <w:t>грі</w:t>
      </w:r>
      <w:proofErr w:type="spellEnd"/>
      <w:r w:rsidRPr="00EA1E9A">
        <w:rPr>
          <w:sz w:val="28"/>
          <w:szCs w:val="28"/>
        </w:rPr>
        <w:t xml:space="preserve"> в</w:t>
      </w:r>
      <w:proofErr w:type="spellStart"/>
      <w:r w:rsidR="00C2301B">
        <w:rPr>
          <w:sz w:val="28"/>
          <w:szCs w:val="28"/>
          <w:lang w:val="uk-UA"/>
        </w:rPr>
        <w:t>она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пізнає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світ</w:t>
      </w:r>
      <w:proofErr w:type="spellEnd"/>
      <w:r w:rsidRPr="00EA1E9A">
        <w:rPr>
          <w:sz w:val="28"/>
          <w:szCs w:val="28"/>
        </w:rPr>
        <w:t xml:space="preserve">». У </w:t>
      </w:r>
      <w:proofErr w:type="spellStart"/>
      <w:r w:rsidRPr="00EA1E9A">
        <w:rPr>
          <w:sz w:val="28"/>
          <w:szCs w:val="28"/>
        </w:rPr>
        <w:t>цих</w:t>
      </w:r>
      <w:proofErr w:type="spellEnd"/>
      <w:r w:rsidRPr="00EA1E9A">
        <w:rPr>
          <w:sz w:val="28"/>
          <w:szCs w:val="28"/>
        </w:rPr>
        <w:t xml:space="preserve"> словах з </w:t>
      </w:r>
      <w:proofErr w:type="spellStart"/>
      <w:r w:rsidRPr="00EA1E9A">
        <w:rPr>
          <w:sz w:val="28"/>
          <w:szCs w:val="28"/>
        </w:rPr>
        <w:t>програми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Мерзлякової</w:t>
      </w:r>
      <w:proofErr w:type="spellEnd"/>
      <w:r w:rsidRPr="00EA1E9A">
        <w:rPr>
          <w:sz w:val="28"/>
          <w:szCs w:val="28"/>
        </w:rPr>
        <w:t xml:space="preserve"> «</w:t>
      </w:r>
      <w:proofErr w:type="spellStart"/>
      <w:r w:rsidRPr="00EA1E9A">
        <w:rPr>
          <w:sz w:val="28"/>
          <w:szCs w:val="28"/>
        </w:rPr>
        <w:t>Чарівний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світ</w:t>
      </w:r>
      <w:proofErr w:type="spellEnd"/>
      <w:r w:rsidRPr="00EA1E9A">
        <w:rPr>
          <w:sz w:val="28"/>
          <w:szCs w:val="28"/>
        </w:rPr>
        <w:t xml:space="preserve"> театру» </w:t>
      </w:r>
      <w:proofErr w:type="spellStart"/>
      <w:r w:rsidRPr="00EA1E9A">
        <w:rPr>
          <w:sz w:val="28"/>
          <w:szCs w:val="28"/>
        </w:rPr>
        <w:t>відбивається</w:t>
      </w:r>
      <w:proofErr w:type="spellEnd"/>
      <w:r w:rsidRPr="00EA1E9A">
        <w:rPr>
          <w:sz w:val="28"/>
          <w:szCs w:val="28"/>
        </w:rPr>
        <w:t xml:space="preserve"> вся суть і </w:t>
      </w:r>
      <w:proofErr w:type="spellStart"/>
      <w:r w:rsidRPr="00EA1E9A">
        <w:rPr>
          <w:sz w:val="28"/>
          <w:szCs w:val="28"/>
        </w:rPr>
        <w:t>значення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театралізованої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гри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Театралізовані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користуються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незмінною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любов'ю</w:t>
      </w:r>
      <w:proofErr w:type="spellEnd"/>
      <w:r w:rsidRPr="00EA1E9A">
        <w:rPr>
          <w:sz w:val="28"/>
          <w:szCs w:val="28"/>
        </w:rPr>
        <w:t>. Велик</w:t>
      </w:r>
      <w:proofErr w:type="spellStart"/>
      <w:r w:rsidR="00C2301B">
        <w:rPr>
          <w:sz w:val="28"/>
          <w:szCs w:val="28"/>
          <w:lang w:val="uk-UA"/>
        </w:rPr>
        <w:t>ий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різнобічний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вплив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театралізованих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особистість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дозволяє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використовувати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їх</w:t>
      </w:r>
      <w:proofErr w:type="spellEnd"/>
      <w:r w:rsidRPr="00EA1E9A">
        <w:rPr>
          <w:sz w:val="28"/>
          <w:szCs w:val="28"/>
        </w:rPr>
        <w:t xml:space="preserve"> як </w:t>
      </w:r>
      <w:proofErr w:type="spellStart"/>
      <w:r w:rsidRPr="00EA1E9A">
        <w:rPr>
          <w:sz w:val="28"/>
          <w:szCs w:val="28"/>
        </w:rPr>
        <w:t>сильн</w:t>
      </w:r>
      <w:r w:rsidR="00C2301B">
        <w:rPr>
          <w:sz w:val="28"/>
          <w:szCs w:val="28"/>
          <w:lang w:val="uk-UA"/>
        </w:rPr>
        <w:t>ий</w:t>
      </w:r>
      <w:proofErr w:type="spellEnd"/>
      <w:r w:rsidRPr="00EA1E9A">
        <w:rPr>
          <w:sz w:val="28"/>
          <w:szCs w:val="28"/>
        </w:rPr>
        <w:t xml:space="preserve">, але не </w:t>
      </w:r>
      <w:proofErr w:type="spellStart"/>
      <w:r w:rsidRPr="00EA1E9A">
        <w:rPr>
          <w:sz w:val="28"/>
          <w:szCs w:val="28"/>
        </w:rPr>
        <w:t>нав'язлив</w:t>
      </w:r>
      <w:r w:rsidR="00C2301B">
        <w:rPr>
          <w:sz w:val="28"/>
          <w:szCs w:val="28"/>
          <w:lang w:val="uk-UA"/>
        </w:rPr>
        <w:t>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педагогічний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засіб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адже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під</w:t>
      </w:r>
      <w:proofErr w:type="spellEnd"/>
      <w:r w:rsidRPr="00EA1E9A">
        <w:rPr>
          <w:sz w:val="28"/>
          <w:szCs w:val="28"/>
        </w:rPr>
        <w:t xml:space="preserve"> час </w:t>
      </w:r>
      <w:proofErr w:type="spellStart"/>
      <w:r w:rsidRPr="00EA1E9A">
        <w:rPr>
          <w:sz w:val="28"/>
          <w:szCs w:val="28"/>
        </w:rPr>
        <w:t>гри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відчуває</w:t>
      </w:r>
      <w:proofErr w:type="spellEnd"/>
      <w:r w:rsidRPr="00EA1E9A">
        <w:rPr>
          <w:sz w:val="28"/>
          <w:szCs w:val="28"/>
        </w:rPr>
        <w:t xml:space="preserve"> себе </w:t>
      </w:r>
      <w:proofErr w:type="spellStart"/>
      <w:r w:rsidRPr="00EA1E9A">
        <w:rPr>
          <w:sz w:val="28"/>
          <w:szCs w:val="28"/>
        </w:rPr>
        <w:t>більш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розкуто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вільно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природно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E9A">
        <w:rPr>
          <w:rStyle w:val="a4"/>
          <w:sz w:val="28"/>
          <w:szCs w:val="28"/>
        </w:rPr>
        <w:t>Підготовка</w:t>
      </w:r>
      <w:proofErr w:type="spellEnd"/>
      <w:r w:rsidRPr="00EA1E9A">
        <w:rPr>
          <w:rStyle w:val="a4"/>
          <w:sz w:val="28"/>
          <w:szCs w:val="28"/>
        </w:rPr>
        <w:t xml:space="preserve"> до </w:t>
      </w:r>
      <w:proofErr w:type="spellStart"/>
      <w:r w:rsidRPr="00EA1E9A">
        <w:rPr>
          <w:rStyle w:val="a4"/>
          <w:sz w:val="28"/>
          <w:szCs w:val="28"/>
        </w:rPr>
        <w:t>театралізованої</w:t>
      </w:r>
      <w:proofErr w:type="spellEnd"/>
      <w:r w:rsidRPr="00EA1E9A">
        <w:rPr>
          <w:rStyle w:val="a4"/>
          <w:sz w:val="28"/>
          <w:szCs w:val="28"/>
        </w:rPr>
        <w:t xml:space="preserve"> </w:t>
      </w:r>
      <w:proofErr w:type="spellStart"/>
      <w:r w:rsidRPr="00EA1E9A">
        <w:rPr>
          <w:rStyle w:val="a4"/>
          <w:sz w:val="28"/>
          <w:szCs w:val="28"/>
        </w:rPr>
        <w:t>діяльності</w:t>
      </w:r>
      <w:proofErr w:type="spellEnd"/>
      <w:r w:rsidRPr="00EA1E9A">
        <w:rPr>
          <w:rStyle w:val="a4"/>
          <w:sz w:val="28"/>
          <w:szCs w:val="28"/>
        </w:rPr>
        <w:t xml:space="preserve"> </w:t>
      </w:r>
      <w:proofErr w:type="spellStart"/>
      <w:r w:rsidRPr="00EA1E9A">
        <w:rPr>
          <w:rStyle w:val="a4"/>
          <w:sz w:val="28"/>
          <w:szCs w:val="28"/>
        </w:rPr>
        <w:t>полягає</w:t>
      </w:r>
      <w:proofErr w:type="spellEnd"/>
      <w:r w:rsidRPr="00EA1E9A">
        <w:rPr>
          <w:rStyle w:val="a4"/>
          <w:sz w:val="28"/>
          <w:szCs w:val="28"/>
        </w:rPr>
        <w:t xml:space="preserve"> в </w:t>
      </w:r>
      <w:proofErr w:type="spellStart"/>
      <w:r w:rsidRPr="00EA1E9A">
        <w:rPr>
          <w:rStyle w:val="a4"/>
          <w:sz w:val="28"/>
          <w:szCs w:val="28"/>
        </w:rPr>
        <w:t>наступному</w:t>
      </w:r>
      <w:proofErr w:type="spellEnd"/>
      <w:r w:rsidRPr="00EA1E9A">
        <w:rPr>
          <w:rStyle w:val="a4"/>
          <w:sz w:val="28"/>
          <w:szCs w:val="28"/>
        </w:rPr>
        <w:t>:</w:t>
      </w:r>
      <w:r w:rsidRPr="00EA1E9A">
        <w:rPr>
          <w:sz w:val="28"/>
          <w:szCs w:val="28"/>
        </w:rPr>
        <w:t xml:space="preserve">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1. </w:t>
      </w:r>
      <w:proofErr w:type="spellStart"/>
      <w:r w:rsidRPr="00EA1E9A">
        <w:rPr>
          <w:sz w:val="28"/>
          <w:szCs w:val="28"/>
        </w:rPr>
        <w:t>Виразне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читання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твору</w:t>
      </w:r>
      <w:proofErr w:type="spellEnd"/>
      <w:r w:rsidRPr="00EA1E9A">
        <w:rPr>
          <w:sz w:val="28"/>
          <w:szCs w:val="28"/>
        </w:rPr>
        <w:t xml:space="preserve">. При </w:t>
      </w:r>
      <w:proofErr w:type="spellStart"/>
      <w:r w:rsidRPr="00EA1E9A">
        <w:rPr>
          <w:sz w:val="28"/>
          <w:szCs w:val="28"/>
        </w:rPr>
        <w:t>читанні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дітям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необхідно</w:t>
      </w:r>
      <w:proofErr w:type="spellEnd"/>
      <w:r w:rsidRPr="00EA1E9A">
        <w:rPr>
          <w:sz w:val="28"/>
          <w:szCs w:val="28"/>
        </w:rPr>
        <w:t xml:space="preserve"> не </w:t>
      </w:r>
      <w:proofErr w:type="spellStart"/>
      <w:r w:rsidRPr="00EA1E9A">
        <w:rPr>
          <w:sz w:val="28"/>
          <w:szCs w:val="28"/>
        </w:rPr>
        <w:t>стільки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артистичність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скільки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щирість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непідробленість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почуттів</w:t>
      </w:r>
      <w:proofErr w:type="spellEnd"/>
      <w:r w:rsidRPr="00EA1E9A">
        <w:rPr>
          <w:sz w:val="28"/>
          <w:szCs w:val="28"/>
        </w:rPr>
        <w:t xml:space="preserve"> педагога.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2. </w:t>
      </w:r>
      <w:proofErr w:type="spellStart"/>
      <w:r w:rsidRPr="00EA1E9A">
        <w:rPr>
          <w:sz w:val="28"/>
          <w:szCs w:val="28"/>
        </w:rPr>
        <w:t>Бесіда</w:t>
      </w:r>
      <w:proofErr w:type="spellEnd"/>
      <w:r w:rsidRPr="00EA1E9A">
        <w:rPr>
          <w:sz w:val="28"/>
          <w:szCs w:val="28"/>
        </w:rPr>
        <w:t xml:space="preserve"> про </w:t>
      </w:r>
      <w:proofErr w:type="spellStart"/>
      <w:r w:rsidRPr="00EA1E9A">
        <w:rPr>
          <w:sz w:val="28"/>
          <w:szCs w:val="28"/>
        </w:rPr>
        <w:t>прочитане</w:t>
      </w:r>
      <w:proofErr w:type="spellEnd"/>
      <w:r w:rsidRPr="00EA1E9A">
        <w:rPr>
          <w:sz w:val="28"/>
          <w:szCs w:val="28"/>
        </w:rPr>
        <w:t xml:space="preserve">, яка </w:t>
      </w:r>
      <w:proofErr w:type="spellStart"/>
      <w:r w:rsidRPr="00EA1E9A">
        <w:rPr>
          <w:sz w:val="28"/>
          <w:szCs w:val="28"/>
        </w:rPr>
        <w:t>пояснює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з'ясовує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розуміння</w:t>
      </w:r>
      <w:proofErr w:type="spellEnd"/>
      <w:r w:rsidRPr="00EA1E9A">
        <w:rPr>
          <w:sz w:val="28"/>
          <w:szCs w:val="28"/>
        </w:rPr>
        <w:t xml:space="preserve"> не </w:t>
      </w:r>
      <w:proofErr w:type="spellStart"/>
      <w:r w:rsidRPr="00EA1E9A">
        <w:rPr>
          <w:sz w:val="28"/>
          <w:szCs w:val="28"/>
        </w:rPr>
        <w:t>тільки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змісту</w:t>
      </w:r>
      <w:proofErr w:type="spellEnd"/>
      <w:r w:rsidRPr="00EA1E9A">
        <w:rPr>
          <w:sz w:val="28"/>
          <w:szCs w:val="28"/>
        </w:rPr>
        <w:t xml:space="preserve">, а й </w:t>
      </w:r>
      <w:proofErr w:type="spellStart"/>
      <w:r w:rsidRPr="00EA1E9A">
        <w:rPr>
          <w:sz w:val="28"/>
          <w:szCs w:val="28"/>
        </w:rPr>
        <w:t>окремих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засобів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виразності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3. Перегляд </w:t>
      </w:r>
      <w:proofErr w:type="spellStart"/>
      <w:r w:rsidRPr="00EA1E9A">
        <w:rPr>
          <w:sz w:val="28"/>
          <w:szCs w:val="28"/>
        </w:rPr>
        <w:t>ілюстрацій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дитячих</w:t>
      </w:r>
      <w:proofErr w:type="spellEnd"/>
      <w:r w:rsidRPr="00EA1E9A">
        <w:rPr>
          <w:sz w:val="28"/>
          <w:szCs w:val="28"/>
        </w:rPr>
        <w:t xml:space="preserve"> книгах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просто картинок, </w:t>
      </w:r>
      <w:proofErr w:type="spellStart"/>
      <w:r w:rsidRPr="00EA1E9A">
        <w:rPr>
          <w:sz w:val="28"/>
          <w:szCs w:val="28"/>
        </w:rPr>
        <w:t>що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підходять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прочитаного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твору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4. </w:t>
      </w:r>
      <w:proofErr w:type="spellStart"/>
      <w:r w:rsidRPr="00EA1E9A">
        <w:rPr>
          <w:sz w:val="28"/>
          <w:szCs w:val="28"/>
        </w:rPr>
        <w:t>Вчити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передавати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настрій</w:t>
      </w:r>
      <w:proofErr w:type="spellEnd"/>
      <w:r w:rsidRPr="00EA1E9A">
        <w:rPr>
          <w:sz w:val="28"/>
          <w:szCs w:val="28"/>
        </w:rPr>
        <w:t xml:space="preserve"> і характер </w:t>
      </w:r>
      <w:proofErr w:type="spellStart"/>
      <w:r w:rsidRPr="00EA1E9A">
        <w:rPr>
          <w:sz w:val="28"/>
          <w:szCs w:val="28"/>
        </w:rPr>
        <w:t>героїв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мімікою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рухами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5. </w:t>
      </w:r>
      <w:proofErr w:type="spellStart"/>
      <w:r w:rsidRPr="00EA1E9A">
        <w:rPr>
          <w:sz w:val="28"/>
          <w:szCs w:val="28"/>
        </w:rPr>
        <w:t>Проказування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окремих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фрагментів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Фра</w:t>
      </w:r>
      <w:r w:rsidR="00C2301B">
        <w:rPr>
          <w:sz w:val="28"/>
          <w:szCs w:val="28"/>
        </w:rPr>
        <w:t>гменти</w:t>
      </w:r>
      <w:proofErr w:type="spellEnd"/>
      <w:r w:rsidR="00C2301B">
        <w:rPr>
          <w:sz w:val="28"/>
          <w:szCs w:val="28"/>
        </w:rPr>
        <w:t xml:space="preserve"> з </w:t>
      </w:r>
      <w:proofErr w:type="spellStart"/>
      <w:r w:rsidR="00C2301B">
        <w:rPr>
          <w:sz w:val="28"/>
          <w:szCs w:val="28"/>
        </w:rPr>
        <w:t>творів</w:t>
      </w:r>
      <w:proofErr w:type="spellEnd"/>
      <w:r w:rsidR="00C2301B">
        <w:rPr>
          <w:sz w:val="28"/>
          <w:szCs w:val="28"/>
        </w:rPr>
        <w:t xml:space="preserve"> </w:t>
      </w:r>
      <w:proofErr w:type="spellStart"/>
      <w:r w:rsidR="00C2301B">
        <w:rPr>
          <w:sz w:val="28"/>
          <w:szCs w:val="28"/>
        </w:rPr>
        <w:t>використовують</w:t>
      </w:r>
      <w:proofErr w:type="spellEnd"/>
      <w:r w:rsidRPr="00EA1E9A">
        <w:rPr>
          <w:sz w:val="28"/>
          <w:szCs w:val="28"/>
        </w:rPr>
        <w:t xml:space="preserve">, як </w:t>
      </w:r>
      <w:proofErr w:type="spellStart"/>
      <w:r w:rsidRPr="00EA1E9A">
        <w:rPr>
          <w:sz w:val="28"/>
          <w:szCs w:val="28"/>
        </w:rPr>
        <w:t>вправу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6. </w:t>
      </w:r>
      <w:proofErr w:type="spellStart"/>
      <w:r w:rsidRPr="00EA1E9A">
        <w:rPr>
          <w:sz w:val="28"/>
          <w:szCs w:val="28"/>
        </w:rPr>
        <w:t>Потім</w:t>
      </w:r>
      <w:proofErr w:type="spellEnd"/>
      <w:r w:rsidRPr="00EA1E9A">
        <w:rPr>
          <w:sz w:val="28"/>
          <w:szCs w:val="28"/>
        </w:rPr>
        <w:t xml:space="preserve"> в</w:t>
      </w:r>
      <w:r w:rsidR="00C2301B">
        <w:rPr>
          <w:sz w:val="28"/>
          <w:szCs w:val="28"/>
          <w:lang w:val="uk-UA"/>
        </w:rPr>
        <w:t>е</w:t>
      </w:r>
      <w:r w:rsidR="00C2301B">
        <w:rPr>
          <w:sz w:val="28"/>
          <w:szCs w:val="28"/>
        </w:rPr>
        <w:t>с</w:t>
      </w:r>
      <w:r w:rsidR="00C2301B">
        <w:rPr>
          <w:sz w:val="28"/>
          <w:szCs w:val="28"/>
          <w:lang w:val="uk-UA"/>
        </w:rPr>
        <w:t>ь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твір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розігрується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цілком</w:t>
      </w:r>
      <w:proofErr w:type="spellEnd"/>
      <w:r w:rsidRPr="00EA1E9A">
        <w:rPr>
          <w:sz w:val="28"/>
          <w:szCs w:val="28"/>
        </w:rPr>
        <w:t xml:space="preserve">. Не </w:t>
      </w:r>
      <w:proofErr w:type="spellStart"/>
      <w:r w:rsidRPr="00EA1E9A">
        <w:rPr>
          <w:sz w:val="28"/>
          <w:szCs w:val="28"/>
        </w:rPr>
        <w:t>можна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ділити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на «</w:t>
      </w:r>
      <w:proofErr w:type="spellStart"/>
      <w:r w:rsidRPr="00EA1E9A">
        <w:rPr>
          <w:sz w:val="28"/>
          <w:szCs w:val="28"/>
        </w:rPr>
        <w:t>артистів</w:t>
      </w:r>
      <w:proofErr w:type="spellEnd"/>
      <w:r w:rsidRPr="00EA1E9A">
        <w:rPr>
          <w:sz w:val="28"/>
          <w:szCs w:val="28"/>
        </w:rPr>
        <w:t>» і «</w:t>
      </w:r>
      <w:proofErr w:type="spellStart"/>
      <w:r w:rsidRPr="00EA1E9A">
        <w:rPr>
          <w:sz w:val="28"/>
          <w:szCs w:val="28"/>
        </w:rPr>
        <w:t>глядачів</w:t>
      </w:r>
      <w:proofErr w:type="spellEnd"/>
      <w:r w:rsidRPr="00EA1E9A">
        <w:rPr>
          <w:sz w:val="28"/>
          <w:szCs w:val="28"/>
        </w:rPr>
        <w:t>» (</w:t>
      </w:r>
      <w:r w:rsidR="00C2301B">
        <w:rPr>
          <w:sz w:val="28"/>
          <w:szCs w:val="28"/>
          <w:lang w:val="uk-UA"/>
        </w:rPr>
        <w:t>одні</w:t>
      </w:r>
      <w:r w:rsidR="00C2301B">
        <w:rPr>
          <w:sz w:val="28"/>
          <w:szCs w:val="28"/>
        </w:rPr>
        <w:t xml:space="preserve"> </w:t>
      </w:r>
      <w:proofErr w:type="spellStart"/>
      <w:r w:rsidR="00C2301B">
        <w:rPr>
          <w:sz w:val="28"/>
          <w:szCs w:val="28"/>
        </w:rPr>
        <w:t>постійно</w:t>
      </w:r>
      <w:proofErr w:type="spellEnd"/>
      <w:r w:rsidR="00C2301B">
        <w:rPr>
          <w:sz w:val="28"/>
          <w:szCs w:val="28"/>
        </w:rPr>
        <w:t xml:space="preserve"> </w:t>
      </w:r>
      <w:proofErr w:type="spellStart"/>
      <w:r w:rsidR="00C2301B">
        <w:rPr>
          <w:sz w:val="28"/>
          <w:szCs w:val="28"/>
        </w:rPr>
        <w:t>виступають</w:t>
      </w:r>
      <w:proofErr w:type="spellEnd"/>
      <w:r w:rsidR="00C2301B">
        <w:rPr>
          <w:sz w:val="28"/>
          <w:szCs w:val="28"/>
        </w:rPr>
        <w:t xml:space="preserve"> і</w:t>
      </w:r>
      <w:proofErr w:type="spellStart"/>
      <w:r w:rsidR="00C2301B">
        <w:rPr>
          <w:sz w:val="28"/>
          <w:szCs w:val="28"/>
          <w:lang w:val="uk-UA"/>
        </w:rPr>
        <w:t>нші</w:t>
      </w:r>
      <w:proofErr w:type="spellEnd"/>
      <w:r w:rsidR="00C2301B">
        <w:rPr>
          <w:sz w:val="28"/>
          <w:szCs w:val="28"/>
          <w:lang w:val="uk-UA"/>
        </w:rPr>
        <w:t xml:space="preserve"> </w:t>
      </w:r>
      <w:proofErr w:type="spellStart"/>
      <w:r w:rsidRPr="00EA1E9A">
        <w:rPr>
          <w:sz w:val="28"/>
          <w:szCs w:val="28"/>
        </w:rPr>
        <w:t>постійно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залишаються</w:t>
      </w:r>
      <w:proofErr w:type="spellEnd"/>
      <w:r w:rsidRPr="00EA1E9A">
        <w:rPr>
          <w:sz w:val="28"/>
          <w:szCs w:val="28"/>
        </w:rPr>
        <w:t xml:space="preserve"> </w:t>
      </w:r>
      <w:proofErr w:type="gramStart"/>
      <w:r w:rsidR="00C2301B">
        <w:rPr>
          <w:sz w:val="28"/>
          <w:szCs w:val="28"/>
          <w:lang w:val="uk-UA"/>
        </w:rPr>
        <w:t>глядачами</w:t>
      </w:r>
      <w:r w:rsidRPr="00EA1E9A">
        <w:rPr>
          <w:sz w:val="28"/>
          <w:szCs w:val="28"/>
        </w:rPr>
        <w:t>,.</w:t>
      </w:r>
      <w:proofErr w:type="gramEnd"/>
      <w:r w:rsidRPr="00EA1E9A">
        <w:rPr>
          <w:sz w:val="28"/>
          <w:szCs w:val="28"/>
        </w:rPr>
        <w:t xml:space="preserve">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7. </w:t>
      </w:r>
      <w:proofErr w:type="spellStart"/>
      <w:r w:rsidRPr="00EA1E9A">
        <w:rPr>
          <w:sz w:val="28"/>
          <w:szCs w:val="28"/>
        </w:rPr>
        <w:t>Допомога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батьків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підготовці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театральної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діяльності</w:t>
      </w:r>
      <w:proofErr w:type="spellEnd"/>
      <w:r w:rsidRPr="00EA1E9A">
        <w:rPr>
          <w:sz w:val="28"/>
          <w:szCs w:val="28"/>
        </w:rPr>
        <w:t xml:space="preserve">: </w:t>
      </w:r>
      <w:proofErr w:type="spellStart"/>
      <w:r w:rsidRPr="00EA1E9A">
        <w:rPr>
          <w:sz w:val="28"/>
          <w:szCs w:val="28"/>
        </w:rPr>
        <w:t>допомога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вихователю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виготовленні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різних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театрів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костюмів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Беручи</w:t>
      </w:r>
      <w:proofErr w:type="spellEnd"/>
      <w:r w:rsidRPr="00EA1E9A">
        <w:rPr>
          <w:sz w:val="28"/>
          <w:szCs w:val="28"/>
        </w:rPr>
        <w:t xml:space="preserve"> участь у </w:t>
      </w:r>
      <w:proofErr w:type="spellStart"/>
      <w:r w:rsidRPr="00EA1E9A">
        <w:rPr>
          <w:sz w:val="28"/>
          <w:szCs w:val="28"/>
        </w:rPr>
        <w:t>театралізованих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іграх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діти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знайомляться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навколишнім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світом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всьому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його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різноманітті</w:t>
      </w:r>
      <w:proofErr w:type="spellEnd"/>
      <w:r w:rsidRPr="00EA1E9A">
        <w:rPr>
          <w:sz w:val="28"/>
          <w:szCs w:val="28"/>
        </w:rPr>
        <w:t xml:space="preserve"> - через </w:t>
      </w:r>
      <w:proofErr w:type="spellStart"/>
      <w:r w:rsidRPr="00EA1E9A">
        <w:rPr>
          <w:sz w:val="28"/>
          <w:szCs w:val="28"/>
        </w:rPr>
        <w:t>образи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фарби</w:t>
      </w:r>
      <w:proofErr w:type="spellEnd"/>
      <w:r w:rsidRPr="00EA1E9A">
        <w:rPr>
          <w:sz w:val="28"/>
          <w:szCs w:val="28"/>
        </w:rPr>
        <w:t xml:space="preserve">, звуки, </w:t>
      </w:r>
      <w:proofErr w:type="spellStart"/>
      <w:r w:rsidRPr="00EA1E9A">
        <w:rPr>
          <w:sz w:val="28"/>
          <w:szCs w:val="28"/>
        </w:rPr>
        <w:t>музику</w:t>
      </w:r>
      <w:proofErr w:type="spellEnd"/>
      <w:r w:rsidRPr="00EA1E9A">
        <w:rPr>
          <w:sz w:val="28"/>
          <w:szCs w:val="28"/>
        </w:rPr>
        <w:t xml:space="preserve">, а </w:t>
      </w:r>
      <w:proofErr w:type="spellStart"/>
      <w:r w:rsidRPr="00EA1E9A">
        <w:rPr>
          <w:sz w:val="28"/>
          <w:szCs w:val="28"/>
        </w:rPr>
        <w:t>вміло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поставлені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вихователем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питання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спонукають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думати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аналізувати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робити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висновки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узагальнення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Театралізована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вчить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бути </w:t>
      </w:r>
      <w:proofErr w:type="spellStart"/>
      <w:r w:rsidRPr="00EA1E9A">
        <w:rPr>
          <w:sz w:val="28"/>
          <w:szCs w:val="28"/>
        </w:rPr>
        <w:t>творчими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особистостями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здатними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сприйняття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новизни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вмінню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імпровізувати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Нашому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суспільству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необхідна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людина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саме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такої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якості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який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би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сміливо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міг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входити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сучасну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ситуацію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вмів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володіти</w:t>
      </w:r>
      <w:proofErr w:type="spellEnd"/>
      <w:r w:rsidRPr="00EA1E9A">
        <w:rPr>
          <w:sz w:val="28"/>
          <w:szCs w:val="28"/>
        </w:rPr>
        <w:t xml:space="preserve"> проблемою </w:t>
      </w:r>
      <w:proofErr w:type="spellStart"/>
      <w:r w:rsidRPr="00EA1E9A">
        <w:rPr>
          <w:sz w:val="28"/>
          <w:szCs w:val="28"/>
        </w:rPr>
        <w:t>творчо</w:t>
      </w:r>
      <w:proofErr w:type="spellEnd"/>
      <w:r w:rsidRPr="00EA1E9A">
        <w:rPr>
          <w:sz w:val="28"/>
          <w:szCs w:val="28"/>
        </w:rPr>
        <w:t xml:space="preserve">, без </w:t>
      </w:r>
      <w:proofErr w:type="spellStart"/>
      <w:r w:rsidRPr="00EA1E9A">
        <w:rPr>
          <w:sz w:val="28"/>
          <w:szCs w:val="28"/>
        </w:rPr>
        <w:t>попередньої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підготовки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мав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мужність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пробувати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помилятися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поки</w:t>
      </w:r>
      <w:proofErr w:type="spellEnd"/>
      <w:r w:rsidRPr="00EA1E9A">
        <w:rPr>
          <w:sz w:val="28"/>
          <w:szCs w:val="28"/>
        </w:rPr>
        <w:t xml:space="preserve"> не буде </w:t>
      </w:r>
      <w:proofErr w:type="spellStart"/>
      <w:r w:rsidRPr="00EA1E9A">
        <w:rPr>
          <w:sz w:val="28"/>
          <w:szCs w:val="28"/>
        </w:rPr>
        <w:t>знайдено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правильне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рішення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1E9A">
        <w:rPr>
          <w:b/>
          <w:sz w:val="28"/>
          <w:szCs w:val="28"/>
        </w:rPr>
        <w:t>Види</w:t>
      </w:r>
      <w:proofErr w:type="spellEnd"/>
      <w:r w:rsidRPr="00EA1E9A">
        <w:rPr>
          <w:b/>
          <w:sz w:val="28"/>
          <w:szCs w:val="28"/>
        </w:rPr>
        <w:t xml:space="preserve"> </w:t>
      </w:r>
      <w:proofErr w:type="spellStart"/>
      <w:r w:rsidRPr="00EA1E9A">
        <w:rPr>
          <w:b/>
          <w:sz w:val="28"/>
          <w:szCs w:val="28"/>
        </w:rPr>
        <w:t>театралізованих</w:t>
      </w:r>
      <w:proofErr w:type="spellEnd"/>
      <w:r w:rsidRPr="00EA1E9A">
        <w:rPr>
          <w:b/>
          <w:sz w:val="28"/>
          <w:szCs w:val="28"/>
        </w:rPr>
        <w:t xml:space="preserve"> </w:t>
      </w:r>
      <w:proofErr w:type="spellStart"/>
      <w:r w:rsidRPr="00EA1E9A">
        <w:rPr>
          <w:b/>
          <w:sz w:val="28"/>
          <w:szCs w:val="28"/>
        </w:rPr>
        <w:t>ігор</w:t>
      </w:r>
      <w:proofErr w:type="spellEnd"/>
      <w:r w:rsidRPr="00EA1E9A">
        <w:rPr>
          <w:b/>
          <w:sz w:val="28"/>
          <w:szCs w:val="28"/>
        </w:rPr>
        <w:t>.</w:t>
      </w:r>
      <w:r w:rsidRPr="00EA1E9A">
        <w:rPr>
          <w:sz w:val="28"/>
          <w:szCs w:val="28"/>
        </w:rPr>
        <w:t xml:space="preserve"> </w:t>
      </w:r>
    </w:p>
    <w:p w:rsidR="00EA1E9A" w:rsidRPr="00201058" w:rsidRDefault="00EA1E9A" w:rsidP="00EA1E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EA1E9A"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театралізовані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поділяються</w:t>
      </w:r>
      <w:proofErr w:type="spellEnd"/>
      <w:r w:rsidRPr="00EA1E9A">
        <w:rPr>
          <w:sz w:val="28"/>
          <w:szCs w:val="28"/>
        </w:rPr>
        <w:t xml:space="preserve"> на </w:t>
      </w:r>
      <w:r w:rsidRPr="00EA1E9A">
        <w:rPr>
          <w:b/>
          <w:sz w:val="28"/>
          <w:szCs w:val="28"/>
        </w:rPr>
        <w:t xml:space="preserve">2 </w:t>
      </w:r>
      <w:proofErr w:type="spellStart"/>
      <w:r w:rsidRPr="00EA1E9A">
        <w:rPr>
          <w:b/>
          <w:sz w:val="28"/>
          <w:szCs w:val="28"/>
        </w:rPr>
        <w:t>основні</w:t>
      </w:r>
      <w:proofErr w:type="spellEnd"/>
      <w:r w:rsidRPr="00EA1E9A">
        <w:rPr>
          <w:b/>
          <w:sz w:val="28"/>
          <w:szCs w:val="28"/>
        </w:rPr>
        <w:t xml:space="preserve"> </w:t>
      </w:r>
      <w:proofErr w:type="spellStart"/>
      <w:r w:rsidRPr="00EA1E9A">
        <w:rPr>
          <w:b/>
          <w:sz w:val="28"/>
          <w:szCs w:val="28"/>
        </w:rPr>
        <w:t>групи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Які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скажіть</w:t>
      </w:r>
      <w:proofErr w:type="spellEnd"/>
      <w:r w:rsidRPr="00EA1E9A">
        <w:rPr>
          <w:sz w:val="28"/>
          <w:szCs w:val="28"/>
        </w:rPr>
        <w:t xml:space="preserve">? :( </w:t>
      </w:r>
      <w:proofErr w:type="spellStart"/>
      <w:proofErr w:type="gramStart"/>
      <w:r w:rsidRPr="00EA1E9A">
        <w:rPr>
          <w:sz w:val="28"/>
          <w:szCs w:val="28"/>
        </w:rPr>
        <w:t>відповіді</w:t>
      </w:r>
      <w:proofErr w:type="spellEnd"/>
      <w:proofErr w:type="gram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педагогів</w:t>
      </w:r>
      <w:proofErr w:type="spellEnd"/>
      <w:r w:rsidRPr="00EA1E9A">
        <w:rPr>
          <w:sz w:val="28"/>
          <w:szCs w:val="28"/>
        </w:rPr>
        <w:t xml:space="preserve">) </w:t>
      </w:r>
      <w:r w:rsidRPr="00201058">
        <w:rPr>
          <w:b/>
          <w:sz w:val="28"/>
          <w:szCs w:val="28"/>
        </w:rPr>
        <w:t>(</w:t>
      </w:r>
      <w:proofErr w:type="spellStart"/>
      <w:r w:rsidRPr="00201058">
        <w:rPr>
          <w:b/>
          <w:sz w:val="28"/>
          <w:szCs w:val="28"/>
        </w:rPr>
        <w:t>режисерські</w:t>
      </w:r>
      <w:proofErr w:type="spellEnd"/>
      <w:r w:rsidRPr="00201058">
        <w:rPr>
          <w:b/>
          <w:sz w:val="28"/>
          <w:szCs w:val="28"/>
        </w:rPr>
        <w:t xml:space="preserve"> </w:t>
      </w:r>
      <w:proofErr w:type="spellStart"/>
      <w:r w:rsidRPr="00201058">
        <w:rPr>
          <w:b/>
          <w:sz w:val="28"/>
          <w:szCs w:val="28"/>
        </w:rPr>
        <w:t>ігри</w:t>
      </w:r>
      <w:proofErr w:type="spellEnd"/>
      <w:r w:rsidRPr="00201058">
        <w:rPr>
          <w:b/>
          <w:sz w:val="28"/>
          <w:szCs w:val="28"/>
        </w:rPr>
        <w:t xml:space="preserve"> та </w:t>
      </w:r>
      <w:proofErr w:type="spellStart"/>
      <w:r w:rsidRPr="00201058">
        <w:rPr>
          <w:b/>
          <w:sz w:val="28"/>
          <w:szCs w:val="28"/>
        </w:rPr>
        <w:t>ігри</w:t>
      </w:r>
      <w:proofErr w:type="spellEnd"/>
      <w:r w:rsidRPr="00201058">
        <w:rPr>
          <w:b/>
          <w:sz w:val="28"/>
          <w:szCs w:val="28"/>
        </w:rPr>
        <w:t xml:space="preserve"> - </w:t>
      </w:r>
      <w:proofErr w:type="spellStart"/>
      <w:r w:rsidRPr="00201058">
        <w:rPr>
          <w:b/>
          <w:sz w:val="28"/>
          <w:szCs w:val="28"/>
        </w:rPr>
        <w:t>драматизації</w:t>
      </w:r>
      <w:proofErr w:type="spellEnd"/>
      <w:r w:rsidRPr="00201058">
        <w:rPr>
          <w:b/>
          <w:sz w:val="28"/>
          <w:szCs w:val="28"/>
        </w:rPr>
        <w:t xml:space="preserve">).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У </w:t>
      </w:r>
      <w:proofErr w:type="spellStart"/>
      <w:r w:rsidRPr="00201058">
        <w:rPr>
          <w:b/>
          <w:sz w:val="28"/>
          <w:szCs w:val="28"/>
        </w:rPr>
        <w:t>режисерській</w:t>
      </w:r>
      <w:proofErr w:type="spellEnd"/>
      <w:r w:rsidRPr="00201058">
        <w:rPr>
          <w:b/>
          <w:sz w:val="28"/>
          <w:szCs w:val="28"/>
        </w:rPr>
        <w:t xml:space="preserve"> </w:t>
      </w:r>
      <w:proofErr w:type="spellStart"/>
      <w:r w:rsidRPr="00201058">
        <w:rPr>
          <w:b/>
          <w:sz w:val="28"/>
          <w:szCs w:val="28"/>
        </w:rPr>
        <w:t>грі</w:t>
      </w:r>
      <w:proofErr w:type="spellEnd"/>
      <w:r w:rsidRPr="00EA1E9A">
        <w:rPr>
          <w:sz w:val="28"/>
          <w:szCs w:val="28"/>
        </w:rPr>
        <w:t xml:space="preserve"> «артистами є </w:t>
      </w:r>
      <w:proofErr w:type="spellStart"/>
      <w:r w:rsidRPr="00EA1E9A">
        <w:rPr>
          <w:sz w:val="28"/>
          <w:szCs w:val="28"/>
        </w:rPr>
        <w:t>іграшки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їх</w:t>
      </w:r>
      <w:proofErr w:type="spellEnd"/>
      <w:r w:rsidRPr="00EA1E9A">
        <w:rPr>
          <w:sz w:val="28"/>
          <w:szCs w:val="28"/>
        </w:rPr>
        <w:t xml:space="preserve"> за</w:t>
      </w:r>
      <w:r w:rsidR="00C2301B">
        <w:rPr>
          <w:sz w:val="28"/>
          <w:szCs w:val="28"/>
          <w:lang w:val="uk-UA"/>
        </w:rPr>
        <w:t>мін</w:t>
      </w:r>
      <w:proofErr w:type="spellStart"/>
      <w:r w:rsidRPr="00EA1E9A">
        <w:rPr>
          <w:sz w:val="28"/>
          <w:szCs w:val="28"/>
        </w:rPr>
        <w:t>ники</w:t>
      </w:r>
      <w:proofErr w:type="spellEnd"/>
      <w:r w:rsidRPr="00EA1E9A">
        <w:rPr>
          <w:sz w:val="28"/>
          <w:szCs w:val="28"/>
        </w:rPr>
        <w:t xml:space="preserve">, а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організовуючи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 як« сценарист і </w:t>
      </w:r>
      <w:proofErr w:type="spellStart"/>
      <w:r w:rsidRPr="00EA1E9A">
        <w:rPr>
          <w:sz w:val="28"/>
          <w:szCs w:val="28"/>
        </w:rPr>
        <w:t>режисер</w:t>
      </w:r>
      <w:proofErr w:type="spellEnd"/>
      <w:r w:rsidRPr="00EA1E9A">
        <w:rPr>
          <w:sz w:val="28"/>
          <w:szCs w:val="28"/>
        </w:rPr>
        <w:t xml:space="preserve"> », </w:t>
      </w:r>
      <w:proofErr w:type="spellStart"/>
      <w:r w:rsidRPr="00EA1E9A">
        <w:rPr>
          <w:sz w:val="28"/>
          <w:szCs w:val="28"/>
        </w:rPr>
        <w:t>управляє</w:t>
      </w:r>
      <w:proofErr w:type="spellEnd"/>
      <w:r w:rsidRPr="00EA1E9A">
        <w:rPr>
          <w:sz w:val="28"/>
          <w:szCs w:val="28"/>
        </w:rPr>
        <w:t>« артистами ». «</w:t>
      </w:r>
      <w:proofErr w:type="spellStart"/>
      <w:r w:rsidRPr="00EA1E9A">
        <w:rPr>
          <w:sz w:val="28"/>
          <w:szCs w:val="28"/>
        </w:rPr>
        <w:t>Озвучуючи</w:t>
      </w:r>
      <w:proofErr w:type="spellEnd"/>
      <w:r w:rsidRPr="00EA1E9A">
        <w:rPr>
          <w:sz w:val="28"/>
          <w:szCs w:val="28"/>
        </w:rPr>
        <w:t xml:space="preserve">» </w:t>
      </w:r>
      <w:proofErr w:type="spellStart"/>
      <w:r w:rsidRPr="00EA1E9A">
        <w:rPr>
          <w:sz w:val="28"/>
          <w:szCs w:val="28"/>
        </w:rPr>
        <w:t>героїв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коментуючи</w:t>
      </w:r>
      <w:proofErr w:type="spellEnd"/>
      <w:r w:rsidRPr="00EA1E9A">
        <w:rPr>
          <w:sz w:val="28"/>
          <w:szCs w:val="28"/>
        </w:rPr>
        <w:t xml:space="preserve"> сюжет, </w:t>
      </w:r>
      <w:proofErr w:type="spellStart"/>
      <w:r w:rsidRPr="00EA1E9A">
        <w:rPr>
          <w:sz w:val="28"/>
          <w:szCs w:val="28"/>
        </w:rPr>
        <w:t>він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різні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засоби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вербальної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виразності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Види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режисерських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визначаються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відповідно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різноманітністю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театрів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які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використовуються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дитячому</w:t>
      </w:r>
      <w:proofErr w:type="spellEnd"/>
      <w:r w:rsidRPr="00EA1E9A">
        <w:rPr>
          <w:sz w:val="28"/>
          <w:szCs w:val="28"/>
        </w:rPr>
        <w:t xml:space="preserve"> саду: </w:t>
      </w:r>
      <w:proofErr w:type="spellStart"/>
      <w:r w:rsidRPr="00EA1E9A">
        <w:rPr>
          <w:sz w:val="28"/>
          <w:szCs w:val="28"/>
        </w:rPr>
        <w:t>настільний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площинний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об'ємний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ляльковий</w:t>
      </w:r>
      <w:proofErr w:type="spellEnd"/>
      <w:r w:rsidRPr="00EA1E9A">
        <w:rPr>
          <w:sz w:val="28"/>
          <w:szCs w:val="28"/>
        </w:rPr>
        <w:t xml:space="preserve"> (бибабо, </w:t>
      </w:r>
      <w:proofErr w:type="spellStart"/>
      <w:r w:rsidRPr="00EA1E9A">
        <w:rPr>
          <w:sz w:val="28"/>
          <w:szCs w:val="28"/>
        </w:rPr>
        <w:t>пальчиковий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маріонеток</w:t>
      </w:r>
      <w:proofErr w:type="spellEnd"/>
      <w:r w:rsidRPr="00EA1E9A">
        <w:rPr>
          <w:sz w:val="28"/>
          <w:szCs w:val="28"/>
        </w:rPr>
        <w:t xml:space="preserve">) і т. Д.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1058">
        <w:rPr>
          <w:b/>
          <w:sz w:val="28"/>
          <w:szCs w:val="28"/>
        </w:rPr>
        <w:t xml:space="preserve">До </w:t>
      </w:r>
      <w:proofErr w:type="spellStart"/>
      <w:r w:rsidRPr="00201058">
        <w:rPr>
          <w:b/>
          <w:sz w:val="28"/>
          <w:szCs w:val="28"/>
        </w:rPr>
        <w:t>режисерським</w:t>
      </w:r>
      <w:proofErr w:type="spellEnd"/>
      <w:r w:rsidRPr="00201058">
        <w:rPr>
          <w:b/>
          <w:sz w:val="28"/>
          <w:szCs w:val="28"/>
        </w:rPr>
        <w:t xml:space="preserve"> </w:t>
      </w:r>
      <w:proofErr w:type="spellStart"/>
      <w:r w:rsidRPr="00201058">
        <w:rPr>
          <w:b/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відноситься</w:t>
      </w:r>
      <w:proofErr w:type="spellEnd"/>
      <w:r w:rsidRPr="00EA1E9A">
        <w:rPr>
          <w:sz w:val="28"/>
          <w:szCs w:val="28"/>
        </w:rPr>
        <w:t xml:space="preserve">: </w:t>
      </w:r>
    </w:p>
    <w:p w:rsidR="00EA1E9A" w:rsidRPr="00201058" w:rsidRDefault="00201058" w:rsidP="002010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настільний</w:t>
      </w:r>
      <w:proofErr w:type="spellEnd"/>
      <w:r>
        <w:rPr>
          <w:sz w:val="28"/>
          <w:szCs w:val="28"/>
        </w:rPr>
        <w:t xml:space="preserve"> театр,</w:t>
      </w:r>
    </w:p>
    <w:p w:rsidR="00EA1E9A" w:rsidRPr="00201058" w:rsidRDefault="00201058" w:rsidP="002010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тіньової</w:t>
      </w:r>
      <w:proofErr w:type="spellEnd"/>
      <w:r>
        <w:rPr>
          <w:sz w:val="28"/>
          <w:szCs w:val="28"/>
        </w:rPr>
        <w:t xml:space="preserve"> театр, </w:t>
      </w:r>
    </w:p>
    <w:p w:rsidR="00EA1E9A" w:rsidRPr="00201058" w:rsidRDefault="00EA1E9A" w:rsidP="002010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1E9A">
        <w:rPr>
          <w:sz w:val="28"/>
          <w:szCs w:val="28"/>
        </w:rPr>
        <w:lastRenderedPageBreak/>
        <w:t xml:space="preserve">театр на </w:t>
      </w:r>
      <w:proofErr w:type="spellStart"/>
      <w:r w:rsidRPr="00EA1E9A">
        <w:rPr>
          <w:sz w:val="28"/>
          <w:szCs w:val="28"/>
        </w:rPr>
        <w:t>фланелеграф</w:t>
      </w:r>
      <w:proofErr w:type="spellEnd"/>
      <w:r w:rsidR="00201058"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>.</w:t>
      </w:r>
      <w:r w:rsidR="00201058">
        <w:rPr>
          <w:sz w:val="28"/>
          <w:szCs w:val="28"/>
        </w:rPr>
        <w:t xml:space="preserve">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У </w:t>
      </w:r>
      <w:proofErr w:type="spellStart"/>
      <w:r w:rsidRPr="00EA1E9A">
        <w:rPr>
          <w:sz w:val="28"/>
          <w:szCs w:val="28"/>
        </w:rPr>
        <w:t>цих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іграх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дорослий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діє</w:t>
      </w:r>
      <w:proofErr w:type="spellEnd"/>
      <w:r w:rsidRPr="00EA1E9A">
        <w:rPr>
          <w:sz w:val="28"/>
          <w:szCs w:val="28"/>
        </w:rPr>
        <w:t xml:space="preserve"> за </w:t>
      </w:r>
      <w:proofErr w:type="spellStart"/>
      <w:r w:rsidRPr="00EA1E9A">
        <w:rPr>
          <w:sz w:val="28"/>
          <w:szCs w:val="28"/>
        </w:rPr>
        <w:t>всіх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персонажів</w:t>
      </w:r>
      <w:proofErr w:type="spellEnd"/>
      <w:r w:rsidRPr="00EA1E9A">
        <w:rPr>
          <w:sz w:val="28"/>
          <w:szCs w:val="28"/>
        </w:rPr>
        <w:t xml:space="preserve"> (як </w:t>
      </w:r>
      <w:proofErr w:type="spellStart"/>
      <w:r w:rsidRPr="00EA1E9A">
        <w:rPr>
          <w:sz w:val="28"/>
          <w:szCs w:val="28"/>
        </w:rPr>
        <w:t>режисер</w:t>
      </w:r>
      <w:proofErr w:type="spellEnd"/>
      <w:r w:rsidRPr="00EA1E9A">
        <w:rPr>
          <w:sz w:val="28"/>
          <w:szCs w:val="28"/>
        </w:rPr>
        <w:t xml:space="preserve">). У </w:t>
      </w:r>
      <w:proofErr w:type="spellStart"/>
      <w:r w:rsidRPr="00EA1E9A">
        <w:rPr>
          <w:sz w:val="28"/>
          <w:szCs w:val="28"/>
        </w:rPr>
        <w:t>настільному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традиційно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використовується</w:t>
      </w:r>
      <w:proofErr w:type="spellEnd"/>
      <w:r w:rsidRPr="00EA1E9A">
        <w:rPr>
          <w:sz w:val="28"/>
          <w:szCs w:val="28"/>
        </w:rPr>
        <w:t xml:space="preserve"> театр </w:t>
      </w:r>
      <w:proofErr w:type="spellStart"/>
      <w:r w:rsidRPr="00EA1E9A">
        <w:rPr>
          <w:sz w:val="28"/>
          <w:szCs w:val="28"/>
        </w:rPr>
        <w:t>іграшок</w:t>
      </w:r>
      <w:proofErr w:type="spellEnd"/>
      <w:r w:rsidRPr="00EA1E9A">
        <w:rPr>
          <w:sz w:val="28"/>
          <w:szCs w:val="28"/>
        </w:rPr>
        <w:t xml:space="preserve">, театр картинок. Зараз </w:t>
      </w:r>
      <w:proofErr w:type="spellStart"/>
      <w:r w:rsidRPr="00EA1E9A">
        <w:rPr>
          <w:sz w:val="28"/>
          <w:szCs w:val="28"/>
        </w:rPr>
        <w:t>з'являються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інші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види</w:t>
      </w:r>
      <w:proofErr w:type="spellEnd"/>
      <w:r w:rsidRPr="00EA1E9A">
        <w:rPr>
          <w:sz w:val="28"/>
          <w:szCs w:val="28"/>
        </w:rPr>
        <w:t xml:space="preserve"> театру: </w:t>
      </w:r>
      <w:proofErr w:type="spellStart"/>
      <w:r w:rsidRPr="00EA1E9A">
        <w:rPr>
          <w:sz w:val="28"/>
          <w:szCs w:val="28"/>
        </w:rPr>
        <w:t>в'язаний</w:t>
      </w:r>
      <w:proofErr w:type="spellEnd"/>
      <w:r w:rsidRPr="00EA1E9A">
        <w:rPr>
          <w:sz w:val="28"/>
          <w:szCs w:val="28"/>
        </w:rPr>
        <w:t xml:space="preserve"> театр, театр ложок, театр </w:t>
      </w:r>
      <w:proofErr w:type="spellStart"/>
      <w:r w:rsidRPr="00EA1E9A">
        <w:rPr>
          <w:sz w:val="28"/>
          <w:szCs w:val="28"/>
        </w:rPr>
        <w:t>кухлів</w:t>
      </w:r>
      <w:proofErr w:type="spellEnd"/>
      <w:r w:rsidRPr="00EA1E9A">
        <w:rPr>
          <w:sz w:val="28"/>
          <w:szCs w:val="28"/>
        </w:rPr>
        <w:t xml:space="preserve">, театр </w:t>
      </w:r>
      <w:proofErr w:type="spellStart"/>
      <w:r w:rsidRPr="00EA1E9A">
        <w:rPr>
          <w:sz w:val="28"/>
          <w:szCs w:val="28"/>
        </w:rPr>
        <w:t>коробочок</w:t>
      </w:r>
      <w:proofErr w:type="spellEnd"/>
      <w:r w:rsidRPr="00EA1E9A">
        <w:rPr>
          <w:sz w:val="28"/>
          <w:szCs w:val="28"/>
        </w:rPr>
        <w:t xml:space="preserve"> та </w:t>
      </w:r>
      <w:proofErr w:type="spellStart"/>
      <w:r w:rsidRPr="00EA1E9A">
        <w:rPr>
          <w:sz w:val="28"/>
          <w:szCs w:val="28"/>
        </w:rPr>
        <w:t>ін</w:t>
      </w:r>
      <w:proofErr w:type="spellEnd"/>
      <w:r w:rsidRPr="00EA1E9A">
        <w:rPr>
          <w:sz w:val="28"/>
          <w:szCs w:val="28"/>
        </w:rPr>
        <w:t xml:space="preserve">. До </w:t>
      </w:r>
      <w:proofErr w:type="spellStart"/>
      <w:r w:rsidRPr="00EA1E9A">
        <w:rPr>
          <w:sz w:val="28"/>
          <w:szCs w:val="28"/>
        </w:rPr>
        <w:t>стендовим</w:t>
      </w:r>
      <w:proofErr w:type="spellEnd"/>
      <w:r w:rsidRPr="00EA1E9A">
        <w:rPr>
          <w:sz w:val="28"/>
          <w:szCs w:val="28"/>
        </w:rPr>
        <w:t xml:space="preserve"> видам театру </w:t>
      </w:r>
      <w:proofErr w:type="spellStart"/>
      <w:r w:rsidRPr="00EA1E9A">
        <w:rPr>
          <w:sz w:val="28"/>
          <w:szCs w:val="28"/>
        </w:rPr>
        <w:t>відносяться</w:t>
      </w:r>
      <w:proofErr w:type="spellEnd"/>
      <w:r w:rsidRPr="00EA1E9A">
        <w:rPr>
          <w:sz w:val="28"/>
          <w:szCs w:val="28"/>
        </w:rPr>
        <w:t xml:space="preserve"> стенд - книжка, театр на </w:t>
      </w:r>
      <w:proofErr w:type="spellStart"/>
      <w:r w:rsidRPr="00EA1E9A">
        <w:rPr>
          <w:sz w:val="28"/>
          <w:szCs w:val="28"/>
        </w:rPr>
        <w:t>фланелеграфе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тіньовий</w:t>
      </w:r>
      <w:proofErr w:type="spellEnd"/>
      <w:r w:rsidRPr="00EA1E9A">
        <w:rPr>
          <w:sz w:val="28"/>
          <w:szCs w:val="28"/>
        </w:rPr>
        <w:t xml:space="preserve"> театр.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До </w:t>
      </w:r>
      <w:proofErr w:type="spellStart"/>
      <w:r w:rsidRPr="00201058">
        <w:rPr>
          <w:b/>
          <w:sz w:val="28"/>
          <w:szCs w:val="28"/>
        </w:rPr>
        <w:t>ігор</w:t>
      </w:r>
      <w:proofErr w:type="spellEnd"/>
      <w:r w:rsidRPr="00201058">
        <w:rPr>
          <w:b/>
          <w:sz w:val="28"/>
          <w:szCs w:val="28"/>
        </w:rPr>
        <w:t xml:space="preserve"> - </w:t>
      </w:r>
      <w:proofErr w:type="spellStart"/>
      <w:r w:rsidRPr="00201058">
        <w:rPr>
          <w:b/>
          <w:sz w:val="28"/>
          <w:szCs w:val="28"/>
        </w:rPr>
        <w:t>драматизації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відносяться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гри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засновані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діях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виконавця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ролі</w:t>
      </w:r>
      <w:proofErr w:type="spellEnd"/>
      <w:r w:rsidRPr="00EA1E9A">
        <w:rPr>
          <w:sz w:val="28"/>
          <w:szCs w:val="28"/>
        </w:rPr>
        <w:t xml:space="preserve"> (</w:t>
      </w:r>
      <w:proofErr w:type="spellStart"/>
      <w:r w:rsidRPr="00EA1E9A">
        <w:rPr>
          <w:sz w:val="28"/>
          <w:szCs w:val="28"/>
        </w:rPr>
        <w:t>дорослого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який</w:t>
      </w:r>
      <w:proofErr w:type="spellEnd"/>
      <w:r w:rsidRPr="00EA1E9A">
        <w:rPr>
          <w:sz w:val="28"/>
          <w:szCs w:val="28"/>
        </w:rPr>
        <w:t xml:space="preserve"> при </w:t>
      </w:r>
      <w:proofErr w:type="spellStart"/>
      <w:r w:rsidRPr="00EA1E9A">
        <w:rPr>
          <w:sz w:val="28"/>
          <w:szCs w:val="28"/>
        </w:rPr>
        <w:t>цьому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може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використовувати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одягнені</w:t>
      </w:r>
      <w:proofErr w:type="spellEnd"/>
      <w:r w:rsidRPr="00EA1E9A">
        <w:rPr>
          <w:sz w:val="28"/>
          <w:szCs w:val="28"/>
        </w:rPr>
        <w:t xml:space="preserve"> на руку ляльки бибабо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пальчиковий</w:t>
      </w:r>
      <w:proofErr w:type="spellEnd"/>
      <w:r w:rsidRPr="00EA1E9A">
        <w:rPr>
          <w:sz w:val="28"/>
          <w:szCs w:val="28"/>
        </w:rPr>
        <w:t xml:space="preserve"> театр, а </w:t>
      </w:r>
      <w:proofErr w:type="spellStart"/>
      <w:r w:rsidRPr="00EA1E9A">
        <w:rPr>
          <w:sz w:val="28"/>
          <w:szCs w:val="28"/>
        </w:rPr>
        <w:t>також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елементи</w:t>
      </w:r>
      <w:proofErr w:type="spellEnd"/>
      <w:r w:rsidRPr="00EA1E9A">
        <w:rPr>
          <w:sz w:val="28"/>
          <w:szCs w:val="28"/>
        </w:rPr>
        <w:t xml:space="preserve"> костюма.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В </w:t>
      </w:r>
      <w:proofErr w:type="spellStart"/>
      <w:r w:rsidRPr="00EA1E9A">
        <w:rPr>
          <w:sz w:val="28"/>
          <w:szCs w:val="28"/>
        </w:rPr>
        <w:t>іграх-драматизація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виконуючи</w:t>
      </w:r>
      <w:proofErr w:type="spellEnd"/>
      <w:r w:rsidRPr="00EA1E9A">
        <w:rPr>
          <w:sz w:val="28"/>
          <w:szCs w:val="28"/>
        </w:rPr>
        <w:t xml:space="preserve"> роль як «артиста», </w:t>
      </w:r>
      <w:proofErr w:type="spellStart"/>
      <w:r w:rsidRPr="00EA1E9A">
        <w:rPr>
          <w:sz w:val="28"/>
          <w:szCs w:val="28"/>
        </w:rPr>
        <w:t>самостійно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створює</w:t>
      </w:r>
      <w:proofErr w:type="spellEnd"/>
      <w:r w:rsidRPr="00EA1E9A">
        <w:rPr>
          <w:sz w:val="28"/>
          <w:szCs w:val="28"/>
        </w:rPr>
        <w:t xml:space="preserve"> образ за </w:t>
      </w:r>
      <w:proofErr w:type="spellStart"/>
      <w:r w:rsidRPr="00EA1E9A">
        <w:rPr>
          <w:sz w:val="28"/>
          <w:szCs w:val="28"/>
        </w:rPr>
        <w:t>допомогою</w:t>
      </w:r>
      <w:proofErr w:type="spellEnd"/>
      <w:r w:rsidRPr="00EA1E9A">
        <w:rPr>
          <w:sz w:val="28"/>
          <w:szCs w:val="28"/>
        </w:rPr>
        <w:t xml:space="preserve"> комплексу </w:t>
      </w:r>
      <w:proofErr w:type="spellStart"/>
      <w:r w:rsidRPr="00EA1E9A">
        <w:rPr>
          <w:sz w:val="28"/>
          <w:szCs w:val="28"/>
        </w:rPr>
        <w:t>засобів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вербальної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невербальної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виразності</w:t>
      </w:r>
      <w:proofErr w:type="spellEnd"/>
      <w:r w:rsidRPr="00EA1E9A">
        <w:rPr>
          <w:sz w:val="28"/>
          <w:szCs w:val="28"/>
        </w:rPr>
        <w:t xml:space="preserve">. Видами </w:t>
      </w:r>
      <w:proofErr w:type="spellStart"/>
      <w:r w:rsidRPr="00EA1E9A">
        <w:rPr>
          <w:sz w:val="28"/>
          <w:szCs w:val="28"/>
        </w:rPr>
        <w:t>драматизації</w:t>
      </w:r>
      <w:proofErr w:type="spellEnd"/>
      <w:r w:rsidRPr="00EA1E9A">
        <w:rPr>
          <w:sz w:val="28"/>
          <w:szCs w:val="28"/>
        </w:rPr>
        <w:t xml:space="preserve"> є </w:t>
      </w:r>
      <w:proofErr w:type="spellStart"/>
      <w:r w:rsidRPr="00EA1E9A">
        <w:rPr>
          <w:sz w:val="28"/>
          <w:szCs w:val="28"/>
        </w:rPr>
        <w:t>ігри-імітації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образів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тварин</w:t>
      </w:r>
      <w:proofErr w:type="spellEnd"/>
      <w:r w:rsidRPr="00EA1E9A">
        <w:rPr>
          <w:sz w:val="28"/>
          <w:szCs w:val="28"/>
        </w:rPr>
        <w:t xml:space="preserve">, людей, </w:t>
      </w:r>
      <w:proofErr w:type="spellStart"/>
      <w:r w:rsidRPr="00EA1E9A">
        <w:rPr>
          <w:sz w:val="28"/>
          <w:szCs w:val="28"/>
        </w:rPr>
        <w:t>літературних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персонажів</w:t>
      </w:r>
      <w:proofErr w:type="spellEnd"/>
      <w:r w:rsidRPr="00EA1E9A">
        <w:rPr>
          <w:sz w:val="28"/>
          <w:szCs w:val="28"/>
        </w:rPr>
        <w:t xml:space="preserve">; </w:t>
      </w:r>
      <w:proofErr w:type="spellStart"/>
      <w:r w:rsidRPr="00EA1E9A">
        <w:rPr>
          <w:sz w:val="28"/>
          <w:szCs w:val="28"/>
        </w:rPr>
        <w:t>рольові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діалоги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основі</w:t>
      </w:r>
      <w:proofErr w:type="spellEnd"/>
      <w:r w:rsidRPr="00EA1E9A">
        <w:rPr>
          <w:sz w:val="28"/>
          <w:szCs w:val="28"/>
        </w:rPr>
        <w:t xml:space="preserve"> тексту; </w:t>
      </w:r>
      <w:proofErr w:type="spellStart"/>
      <w:r w:rsidRPr="00EA1E9A">
        <w:rPr>
          <w:sz w:val="28"/>
          <w:szCs w:val="28"/>
        </w:rPr>
        <w:t>інсценування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творів</w:t>
      </w:r>
      <w:proofErr w:type="spellEnd"/>
      <w:r w:rsidRPr="00EA1E9A">
        <w:rPr>
          <w:sz w:val="28"/>
          <w:szCs w:val="28"/>
        </w:rPr>
        <w:t xml:space="preserve">; постановки </w:t>
      </w:r>
      <w:proofErr w:type="spellStart"/>
      <w:r w:rsidRPr="00EA1E9A">
        <w:rPr>
          <w:sz w:val="28"/>
          <w:szCs w:val="28"/>
        </w:rPr>
        <w:t>вистав</w:t>
      </w:r>
      <w:proofErr w:type="spellEnd"/>
      <w:r w:rsidRPr="00EA1E9A">
        <w:rPr>
          <w:sz w:val="28"/>
          <w:szCs w:val="28"/>
        </w:rPr>
        <w:t xml:space="preserve"> за одним 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кількома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творами</w:t>
      </w:r>
      <w:proofErr w:type="spellEnd"/>
      <w:r w:rsidRPr="00EA1E9A">
        <w:rPr>
          <w:sz w:val="28"/>
          <w:szCs w:val="28"/>
        </w:rPr>
        <w:t xml:space="preserve">; </w:t>
      </w:r>
      <w:proofErr w:type="spellStart"/>
      <w:r w:rsidRPr="00EA1E9A">
        <w:rPr>
          <w:sz w:val="28"/>
          <w:szCs w:val="28"/>
        </w:rPr>
        <w:t>гри-імпровізації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розігрування</w:t>
      </w:r>
      <w:proofErr w:type="spellEnd"/>
      <w:r w:rsidRPr="00EA1E9A">
        <w:rPr>
          <w:sz w:val="28"/>
          <w:szCs w:val="28"/>
        </w:rPr>
        <w:t xml:space="preserve"> сюжету (</w:t>
      </w:r>
      <w:proofErr w:type="spellStart"/>
      <w:r w:rsidRPr="00EA1E9A">
        <w:rPr>
          <w:sz w:val="28"/>
          <w:szCs w:val="28"/>
        </w:rPr>
        <w:t>або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кількох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сюжетів</w:t>
      </w:r>
      <w:proofErr w:type="spellEnd"/>
      <w:r w:rsidRPr="00EA1E9A">
        <w:rPr>
          <w:sz w:val="28"/>
          <w:szCs w:val="28"/>
        </w:rPr>
        <w:t xml:space="preserve">) без </w:t>
      </w:r>
      <w:proofErr w:type="spellStart"/>
      <w:r w:rsidRPr="00EA1E9A">
        <w:rPr>
          <w:sz w:val="28"/>
          <w:szCs w:val="28"/>
        </w:rPr>
        <w:t>попередньої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підготовки</w:t>
      </w:r>
      <w:proofErr w:type="spellEnd"/>
      <w:r w:rsidRPr="00EA1E9A">
        <w:rPr>
          <w:sz w:val="28"/>
          <w:szCs w:val="28"/>
        </w:rPr>
        <w:t xml:space="preserve"> </w:t>
      </w:r>
    </w:p>
    <w:p w:rsidR="00201058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EA1E9A">
        <w:rPr>
          <w:sz w:val="28"/>
          <w:szCs w:val="28"/>
        </w:rPr>
        <w:t>Знайомство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різними</w:t>
      </w:r>
      <w:proofErr w:type="spellEnd"/>
      <w:r w:rsidRPr="00EA1E9A">
        <w:rPr>
          <w:sz w:val="28"/>
          <w:szCs w:val="28"/>
        </w:rPr>
        <w:t xml:space="preserve"> видами </w:t>
      </w:r>
      <w:proofErr w:type="spellStart"/>
      <w:r w:rsidRPr="00EA1E9A">
        <w:rPr>
          <w:sz w:val="28"/>
          <w:szCs w:val="28"/>
        </w:rPr>
        <w:t>театрів</w:t>
      </w:r>
      <w:proofErr w:type="spellEnd"/>
      <w:r w:rsidRPr="00EA1E9A">
        <w:rPr>
          <w:sz w:val="28"/>
          <w:szCs w:val="28"/>
        </w:rPr>
        <w:t xml:space="preserve"> </w:t>
      </w:r>
      <w:r w:rsidR="00201058">
        <w:rPr>
          <w:sz w:val="28"/>
          <w:szCs w:val="28"/>
          <w:lang w:val="uk-UA"/>
        </w:rPr>
        <w:t>слід починати</w:t>
      </w:r>
      <w:r w:rsidR="00201058">
        <w:rPr>
          <w:sz w:val="28"/>
          <w:szCs w:val="28"/>
        </w:rPr>
        <w:t xml:space="preserve"> в </w:t>
      </w:r>
      <w:proofErr w:type="spellStart"/>
      <w:r w:rsidR="00201058">
        <w:rPr>
          <w:sz w:val="28"/>
          <w:szCs w:val="28"/>
        </w:rPr>
        <w:t>молодшій</w:t>
      </w:r>
      <w:proofErr w:type="spellEnd"/>
      <w:r w:rsidR="00201058">
        <w:rPr>
          <w:sz w:val="28"/>
          <w:szCs w:val="28"/>
        </w:rPr>
        <w:t xml:space="preserve"> </w:t>
      </w:r>
      <w:proofErr w:type="spellStart"/>
      <w:r w:rsidR="00201058">
        <w:rPr>
          <w:sz w:val="28"/>
          <w:szCs w:val="28"/>
        </w:rPr>
        <w:t>групі</w:t>
      </w:r>
      <w:proofErr w:type="spellEnd"/>
      <w:r w:rsidR="00201058">
        <w:rPr>
          <w:sz w:val="28"/>
          <w:szCs w:val="28"/>
          <w:lang w:val="uk-UA"/>
        </w:rPr>
        <w:t>.З</w:t>
      </w:r>
      <w:proofErr w:type="spellStart"/>
      <w:r w:rsidRPr="00EA1E9A">
        <w:rPr>
          <w:sz w:val="28"/>
          <w:szCs w:val="28"/>
        </w:rPr>
        <w:t>устріч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театральної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лялькою</w:t>
      </w:r>
      <w:proofErr w:type="spellEnd"/>
      <w:r w:rsidRPr="00EA1E9A">
        <w:rPr>
          <w:sz w:val="28"/>
          <w:szCs w:val="28"/>
        </w:rPr>
        <w:t xml:space="preserve">, особливо в </w:t>
      </w:r>
      <w:proofErr w:type="spellStart"/>
      <w:r w:rsidRPr="00EA1E9A">
        <w:rPr>
          <w:sz w:val="28"/>
          <w:szCs w:val="28"/>
        </w:rPr>
        <w:t>адаптаційний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період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допомагає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малюкам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розслабитися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зняти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напругу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створює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радісну</w:t>
      </w:r>
      <w:proofErr w:type="spellEnd"/>
      <w:r w:rsidRPr="00EA1E9A">
        <w:rPr>
          <w:sz w:val="28"/>
          <w:szCs w:val="28"/>
        </w:rPr>
        <w:t xml:space="preserve"> атмосферу, </w:t>
      </w:r>
      <w:proofErr w:type="spellStart"/>
      <w:r w:rsidRPr="00EA1E9A">
        <w:rPr>
          <w:sz w:val="28"/>
          <w:szCs w:val="28"/>
        </w:rPr>
        <w:t>виховує</w:t>
      </w:r>
      <w:proofErr w:type="spellEnd"/>
      <w:r w:rsidRPr="00EA1E9A">
        <w:rPr>
          <w:sz w:val="28"/>
          <w:szCs w:val="28"/>
        </w:rPr>
        <w:t xml:space="preserve"> доброту.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Для </w:t>
      </w:r>
      <w:proofErr w:type="spellStart"/>
      <w:r w:rsidRPr="00EA1E9A">
        <w:rPr>
          <w:sz w:val="28"/>
          <w:szCs w:val="28"/>
        </w:rPr>
        <w:t>пожвавлення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пальцями</w:t>
      </w:r>
      <w:proofErr w:type="spellEnd"/>
      <w:r w:rsidRPr="00EA1E9A">
        <w:rPr>
          <w:sz w:val="28"/>
          <w:szCs w:val="28"/>
        </w:rPr>
        <w:t xml:space="preserve"> </w:t>
      </w:r>
      <w:r w:rsidR="00201058">
        <w:rPr>
          <w:sz w:val="28"/>
          <w:szCs w:val="28"/>
          <w:lang w:val="uk-UA"/>
        </w:rPr>
        <w:t xml:space="preserve">можна </w:t>
      </w:r>
      <w:proofErr w:type="spellStart"/>
      <w:proofErr w:type="gramStart"/>
      <w:r w:rsidRPr="00EA1E9A">
        <w:rPr>
          <w:sz w:val="28"/>
          <w:szCs w:val="28"/>
        </w:rPr>
        <w:t>виготови</w:t>
      </w:r>
      <w:proofErr w:type="spellEnd"/>
      <w:r w:rsidR="00201058">
        <w:rPr>
          <w:sz w:val="28"/>
          <w:szCs w:val="28"/>
          <w:lang w:val="uk-UA"/>
        </w:rPr>
        <w:t xml:space="preserve">ти 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пальчиковий</w:t>
      </w:r>
      <w:proofErr w:type="spellEnd"/>
      <w:proofErr w:type="gramEnd"/>
      <w:r w:rsidRPr="00EA1E9A">
        <w:rPr>
          <w:sz w:val="28"/>
          <w:szCs w:val="28"/>
        </w:rPr>
        <w:t xml:space="preserve"> театр. </w:t>
      </w:r>
      <w:proofErr w:type="spellStart"/>
      <w:r w:rsidRPr="00EA1E9A">
        <w:rPr>
          <w:sz w:val="28"/>
          <w:szCs w:val="28"/>
        </w:rPr>
        <w:t>Персонажі</w:t>
      </w:r>
      <w:proofErr w:type="spellEnd"/>
      <w:r w:rsidRPr="00EA1E9A">
        <w:rPr>
          <w:sz w:val="28"/>
          <w:szCs w:val="28"/>
        </w:rPr>
        <w:t xml:space="preserve"> пальчикового театру </w:t>
      </w:r>
      <w:proofErr w:type="spellStart"/>
      <w:r w:rsidRPr="00EA1E9A">
        <w:rPr>
          <w:sz w:val="28"/>
          <w:szCs w:val="28"/>
        </w:rPr>
        <w:t>робляться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паперу</w:t>
      </w:r>
      <w:proofErr w:type="spellEnd"/>
      <w:r w:rsidRPr="00EA1E9A">
        <w:rPr>
          <w:sz w:val="28"/>
          <w:szCs w:val="28"/>
        </w:rPr>
        <w:t xml:space="preserve">, картону, </w:t>
      </w:r>
      <w:proofErr w:type="spellStart"/>
      <w:r w:rsidRPr="00EA1E9A">
        <w:rPr>
          <w:sz w:val="28"/>
          <w:szCs w:val="28"/>
        </w:rPr>
        <w:t>тканини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в'яжуться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гачком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мініатюрні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фігурки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які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надягають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пальці</w:t>
      </w:r>
      <w:proofErr w:type="spellEnd"/>
      <w:r w:rsidRPr="00EA1E9A">
        <w:rPr>
          <w:sz w:val="28"/>
          <w:szCs w:val="28"/>
        </w:rPr>
        <w:t xml:space="preserve">. За </w:t>
      </w:r>
      <w:proofErr w:type="spellStart"/>
      <w:r w:rsidRPr="00EA1E9A">
        <w:rPr>
          <w:sz w:val="28"/>
          <w:szCs w:val="28"/>
        </w:rPr>
        <w:t>допомогою</w:t>
      </w:r>
      <w:proofErr w:type="spellEnd"/>
      <w:r w:rsidRPr="00EA1E9A">
        <w:rPr>
          <w:sz w:val="28"/>
          <w:szCs w:val="28"/>
        </w:rPr>
        <w:t xml:space="preserve"> таких </w:t>
      </w:r>
      <w:proofErr w:type="spellStart"/>
      <w:r w:rsidRPr="00EA1E9A">
        <w:rPr>
          <w:sz w:val="28"/>
          <w:szCs w:val="28"/>
        </w:rPr>
        <w:t>іграшок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обігр</w:t>
      </w:r>
      <w:r w:rsidR="00201058">
        <w:rPr>
          <w:sz w:val="28"/>
          <w:szCs w:val="28"/>
          <w:lang w:val="uk-UA"/>
        </w:rPr>
        <w:t>уються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дітьми</w:t>
      </w:r>
      <w:proofErr w:type="spellEnd"/>
      <w:r w:rsidRPr="00EA1E9A">
        <w:rPr>
          <w:sz w:val="28"/>
          <w:szCs w:val="28"/>
        </w:rPr>
        <w:t xml:space="preserve"> ряд </w:t>
      </w:r>
      <w:proofErr w:type="spellStart"/>
      <w:r w:rsidRPr="00EA1E9A">
        <w:rPr>
          <w:sz w:val="28"/>
          <w:szCs w:val="28"/>
        </w:rPr>
        <w:t>віршів</w:t>
      </w:r>
      <w:proofErr w:type="spellEnd"/>
      <w:r w:rsidRPr="00EA1E9A">
        <w:rPr>
          <w:sz w:val="28"/>
          <w:szCs w:val="28"/>
        </w:rPr>
        <w:t xml:space="preserve"> і пот</w:t>
      </w:r>
      <w:r w:rsidR="00201058"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>ш</w:t>
      </w:r>
      <w:r w:rsidR="00201058">
        <w:rPr>
          <w:sz w:val="28"/>
          <w:szCs w:val="28"/>
          <w:lang w:val="uk-UA"/>
        </w:rPr>
        <w:t>о</w:t>
      </w:r>
      <w:r w:rsidRPr="00EA1E9A">
        <w:rPr>
          <w:sz w:val="28"/>
          <w:szCs w:val="28"/>
        </w:rPr>
        <w:t xml:space="preserve">к. </w:t>
      </w:r>
      <w:proofErr w:type="spellStart"/>
      <w:r w:rsidRPr="00EA1E9A">
        <w:rPr>
          <w:sz w:val="28"/>
          <w:szCs w:val="28"/>
        </w:rPr>
        <w:t>Наприклад</w:t>
      </w:r>
      <w:proofErr w:type="spellEnd"/>
      <w:r w:rsidRPr="00EA1E9A">
        <w:rPr>
          <w:sz w:val="28"/>
          <w:szCs w:val="28"/>
        </w:rPr>
        <w:t>: «</w:t>
      </w:r>
      <w:proofErr w:type="spellStart"/>
      <w:r w:rsidRPr="00EA1E9A">
        <w:rPr>
          <w:sz w:val="28"/>
          <w:szCs w:val="28"/>
        </w:rPr>
        <w:t>Цей</w:t>
      </w:r>
      <w:proofErr w:type="spellEnd"/>
      <w:r w:rsidRPr="00EA1E9A">
        <w:rPr>
          <w:sz w:val="28"/>
          <w:szCs w:val="28"/>
        </w:rPr>
        <w:t xml:space="preserve"> пальчик-</w:t>
      </w:r>
      <w:proofErr w:type="spellStart"/>
      <w:r w:rsidRPr="00EA1E9A">
        <w:rPr>
          <w:sz w:val="28"/>
          <w:szCs w:val="28"/>
        </w:rPr>
        <w:t>дід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Цей</w:t>
      </w:r>
      <w:proofErr w:type="spellEnd"/>
      <w:r w:rsidRPr="00EA1E9A">
        <w:rPr>
          <w:sz w:val="28"/>
          <w:szCs w:val="28"/>
        </w:rPr>
        <w:t xml:space="preserve"> пальчик-бабка, </w:t>
      </w:r>
      <w:proofErr w:type="spellStart"/>
      <w:r w:rsidRPr="00EA1E9A">
        <w:rPr>
          <w:sz w:val="28"/>
          <w:szCs w:val="28"/>
        </w:rPr>
        <w:t>Цей</w:t>
      </w:r>
      <w:proofErr w:type="spellEnd"/>
      <w:r w:rsidRPr="00EA1E9A">
        <w:rPr>
          <w:sz w:val="28"/>
          <w:szCs w:val="28"/>
        </w:rPr>
        <w:t xml:space="preserve"> пальчик-</w:t>
      </w:r>
      <w:proofErr w:type="spellStart"/>
      <w:r w:rsidRPr="00EA1E9A">
        <w:rPr>
          <w:sz w:val="28"/>
          <w:szCs w:val="28"/>
        </w:rPr>
        <w:t>татко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Цей</w:t>
      </w:r>
      <w:proofErr w:type="spellEnd"/>
      <w:r w:rsidRPr="00EA1E9A">
        <w:rPr>
          <w:sz w:val="28"/>
          <w:szCs w:val="28"/>
        </w:rPr>
        <w:t xml:space="preserve"> пальчик-</w:t>
      </w:r>
      <w:proofErr w:type="spellStart"/>
      <w:r w:rsidRPr="00EA1E9A">
        <w:rPr>
          <w:sz w:val="28"/>
          <w:szCs w:val="28"/>
        </w:rPr>
        <w:t>матінка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Цей</w:t>
      </w:r>
      <w:proofErr w:type="spellEnd"/>
      <w:r w:rsidRPr="00EA1E9A">
        <w:rPr>
          <w:sz w:val="28"/>
          <w:szCs w:val="28"/>
        </w:rPr>
        <w:t xml:space="preserve"> наш </w:t>
      </w:r>
      <w:proofErr w:type="spellStart"/>
      <w:r w:rsidRPr="00EA1E9A">
        <w:rPr>
          <w:sz w:val="28"/>
          <w:szCs w:val="28"/>
        </w:rPr>
        <w:t>малюк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Звуть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його</w:t>
      </w:r>
      <w:proofErr w:type="spellEnd"/>
      <w:r w:rsidRPr="00EA1E9A">
        <w:rPr>
          <w:sz w:val="28"/>
          <w:szCs w:val="28"/>
        </w:rPr>
        <w:t xml:space="preserve"> (</w:t>
      </w:r>
      <w:proofErr w:type="spellStart"/>
      <w:r w:rsidRPr="00EA1E9A">
        <w:rPr>
          <w:sz w:val="28"/>
          <w:szCs w:val="28"/>
        </w:rPr>
        <w:t>називається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ім'я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дитини</w:t>
      </w:r>
      <w:proofErr w:type="spellEnd"/>
      <w:r w:rsidRPr="00EA1E9A">
        <w:rPr>
          <w:sz w:val="28"/>
          <w:szCs w:val="28"/>
        </w:rPr>
        <w:t xml:space="preserve">).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В </w:t>
      </w:r>
      <w:proofErr w:type="spellStart"/>
      <w:r w:rsidRPr="00EA1E9A">
        <w:rPr>
          <w:sz w:val="28"/>
          <w:szCs w:val="28"/>
        </w:rPr>
        <w:t>середньому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дошкільному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віці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відбувається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поглиблення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інтересу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театралізовани</w:t>
      </w:r>
      <w:proofErr w:type="spellEnd"/>
      <w:r w:rsidR="00201058">
        <w:rPr>
          <w:sz w:val="28"/>
          <w:szCs w:val="28"/>
          <w:lang w:val="uk-UA"/>
        </w:rPr>
        <w:t>х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. У </w:t>
      </w:r>
      <w:proofErr w:type="spellStart"/>
      <w:r w:rsidRPr="00EA1E9A">
        <w:rPr>
          <w:sz w:val="28"/>
          <w:szCs w:val="28"/>
        </w:rPr>
        <w:t>віці</w:t>
      </w:r>
      <w:proofErr w:type="spellEnd"/>
      <w:r w:rsidRPr="00EA1E9A">
        <w:rPr>
          <w:sz w:val="28"/>
          <w:szCs w:val="28"/>
        </w:rPr>
        <w:t xml:space="preserve"> 4-5 </w:t>
      </w:r>
      <w:proofErr w:type="spellStart"/>
      <w:r w:rsidRPr="00EA1E9A">
        <w:rPr>
          <w:sz w:val="28"/>
          <w:szCs w:val="28"/>
        </w:rPr>
        <w:t>років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освоює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різні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види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настільного</w:t>
      </w:r>
      <w:proofErr w:type="spellEnd"/>
      <w:r w:rsidRPr="00EA1E9A">
        <w:rPr>
          <w:sz w:val="28"/>
          <w:szCs w:val="28"/>
        </w:rPr>
        <w:t xml:space="preserve"> театру: </w:t>
      </w:r>
      <w:proofErr w:type="spellStart"/>
      <w:r w:rsidRPr="00EA1E9A">
        <w:rPr>
          <w:sz w:val="28"/>
          <w:szCs w:val="28"/>
        </w:rPr>
        <w:t>м'якої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іграшки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дерев'яний</w:t>
      </w:r>
      <w:proofErr w:type="spellEnd"/>
      <w:r w:rsidRPr="00EA1E9A">
        <w:rPr>
          <w:sz w:val="28"/>
          <w:szCs w:val="28"/>
        </w:rPr>
        <w:t xml:space="preserve"> театр, </w:t>
      </w:r>
      <w:proofErr w:type="spellStart"/>
      <w:r w:rsidRPr="00EA1E9A">
        <w:rPr>
          <w:sz w:val="28"/>
          <w:szCs w:val="28"/>
        </w:rPr>
        <w:t>конусний</w:t>
      </w:r>
      <w:proofErr w:type="spellEnd"/>
      <w:r w:rsidRPr="00EA1E9A">
        <w:rPr>
          <w:sz w:val="28"/>
          <w:szCs w:val="28"/>
        </w:rPr>
        <w:t xml:space="preserve"> театр, театр </w:t>
      </w:r>
      <w:proofErr w:type="spellStart"/>
      <w:r w:rsidRPr="00EA1E9A">
        <w:rPr>
          <w:sz w:val="28"/>
          <w:szCs w:val="28"/>
        </w:rPr>
        <w:t>народної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іграшки</w:t>
      </w:r>
      <w:proofErr w:type="spellEnd"/>
      <w:r w:rsidRPr="00EA1E9A">
        <w:rPr>
          <w:sz w:val="28"/>
          <w:szCs w:val="28"/>
        </w:rPr>
        <w:t xml:space="preserve"> та </w:t>
      </w:r>
      <w:proofErr w:type="spellStart"/>
      <w:r w:rsidRPr="00EA1E9A">
        <w:rPr>
          <w:sz w:val="28"/>
          <w:szCs w:val="28"/>
        </w:rPr>
        <w:t>площинних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фігур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Доступний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дітям</w:t>
      </w:r>
      <w:proofErr w:type="spellEnd"/>
      <w:r w:rsidRPr="00EA1E9A">
        <w:rPr>
          <w:sz w:val="28"/>
          <w:szCs w:val="28"/>
        </w:rPr>
        <w:t xml:space="preserve"> і театр </w:t>
      </w:r>
      <w:proofErr w:type="spellStart"/>
      <w:r w:rsidRPr="00EA1E9A">
        <w:rPr>
          <w:sz w:val="28"/>
          <w:szCs w:val="28"/>
        </w:rPr>
        <w:t>верхових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ляльок</w:t>
      </w:r>
      <w:proofErr w:type="spellEnd"/>
      <w:r w:rsidRPr="00EA1E9A">
        <w:rPr>
          <w:sz w:val="28"/>
          <w:szCs w:val="28"/>
        </w:rPr>
        <w:t xml:space="preserve"> (без </w:t>
      </w:r>
      <w:proofErr w:type="spellStart"/>
      <w:r w:rsidRPr="00EA1E9A">
        <w:rPr>
          <w:sz w:val="28"/>
          <w:szCs w:val="28"/>
        </w:rPr>
        <w:t>ширми</w:t>
      </w:r>
      <w:proofErr w:type="spellEnd"/>
      <w:r w:rsidRPr="00EA1E9A">
        <w:rPr>
          <w:sz w:val="28"/>
          <w:szCs w:val="28"/>
        </w:rPr>
        <w:t xml:space="preserve">, а до </w:t>
      </w:r>
      <w:proofErr w:type="spellStart"/>
      <w:r w:rsidRPr="00EA1E9A">
        <w:rPr>
          <w:sz w:val="28"/>
          <w:szCs w:val="28"/>
        </w:rPr>
        <w:t>кінця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навчального</w:t>
      </w:r>
      <w:proofErr w:type="spellEnd"/>
      <w:r w:rsidRPr="00EA1E9A">
        <w:rPr>
          <w:sz w:val="28"/>
          <w:szCs w:val="28"/>
        </w:rPr>
        <w:t xml:space="preserve"> року - і з ширмою, театр ложок і </w:t>
      </w:r>
      <w:proofErr w:type="spellStart"/>
      <w:r w:rsidRPr="00EA1E9A">
        <w:rPr>
          <w:sz w:val="28"/>
          <w:szCs w:val="28"/>
        </w:rPr>
        <w:t>ін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Діти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показують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вистави</w:t>
      </w:r>
      <w:proofErr w:type="spellEnd"/>
      <w:r w:rsidRPr="00EA1E9A">
        <w:rPr>
          <w:sz w:val="28"/>
          <w:szCs w:val="28"/>
        </w:rPr>
        <w:t xml:space="preserve"> за </w:t>
      </w:r>
      <w:proofErr w:type="spellStart"/>
      <w:r w:rsidRPr="00EA1E9A">
        <w:rPr>
          <w:sz w:val="28"/>
          <w:szCs w:val="28"/>
        </w:rPr>
        <w:t>поетичних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прозових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текстів</w:t>
      </w:r>
      <w:proofErr w:type="spellEnd"/>
      <w:r w:rsidRPr="00EA1E9A">
        <w:rPr>
          <w:sz w:val="28"/>
          <w:szCs w:val="28"/>
        </w:rPr>
        <w:t xml:space="preserve"> (С. Маршак «Казка про дурне </w:t>
      </w:r>
      <w:proofErr w:type="spellStart"/>
      <w:r w:rsidRPr="00EA1E9A">
        <w:rPr>
          <w:sz w:val="28"/>
          <w:szCs w:val="28"/>
        </w:rPr>
        <w:t>мишеня</w:t>
      </w:r>
      <w:proofErr w:type="spellEnd"/>
      <w:r w:rsidRPr="00EA1E9A">
        <w:rPr>
          <w:sz w:val="28"/>
          <w:szCs w:val="28"/>
        </w:rPr>
        <w:t xml:space="preserve">»; К. </w:t>
      </w:r>
      <w:proofErr w:type="spellStart"/>
      <w:r w:rsidRPr="00EA1E9A">
        <w:rPr>
          <w:sz w:val="28"/>
          <w:szCs w:val="28"/>
        </w:rPr>
        <w:t>Чуковський</w:t>
      </w:r>
      <w:proofErr w:type="spellEnd"/>
      <w:r w:rsidRPr="00EA1E9A">
        <w:rPr>
          <w:sz w:val="28"/>
          <w:szCs w:val="28"/>
        </w:rPr>
        <w:t xml:space="preserve"> «</w:t>
      </w:r>
      <w:proofErr w:type="spellStart"/>
      <w:r w:rsidRPr="00EA1E9A">
        <w:rPr>
          <w:sz w:val="28"/>
          <w:szCs w:val="28"/>
        </w:rPr>
        <w:t>Плутанина</w:t>
      </w:r>
      <w:proofErr w:type="spellEnd"/>
      <w:proofErr w:type="gramStart"/>
      <w:r w:rsidRPr="00EA1E9A">
        <w:rPr>
          <w:sz w:val="28"/>
          <w:szCs w:val="28"/>
        </w:rPr>
        <w:t>» )</w:t>
      </w:r>
      <w:proofErr w:type="gram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Пальчиковий</w:t>
      </w:r>
      <w:proofErr w:type="spellEnd"/>
      <w:r w:rsidRPr="00EA1E9A">
        <w:rPr>
          <w:sz w:val="28"/>
          <w:szCs w:val="28"/>
        </w:rPr>
        <w:t xml:space="preserve"> театр </w:t>
      </w:r>
      <w:proofErr w:type="spellStart"/>
      <w:r w:rsidRPr="00EA1E9A">
        <w:rPr>
          <w:sz w:val="28"/>
          <w:szCs w:val="28"/>
        </w:rPr>
        <w:t>частіше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використовується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самостійної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діяльності</w:t>
      </w:r>
      <w:proofErr w:type="spellEnd"/>
      <w:r w:rsidRPr="00EA1E9A">
        <w:rPr>
          <w:sz w:val="28"/>
          <w:szCs w:val="28"/>
        </w:rPr>
        <w:t xml:space="preserve">, коли </w:t>
      </w:r>
      <w:proofErr w:type="spellStart"/>
      <w:r w:rsidRPr="00EA1E9A">
        <w:rPr>
          <w:sz w:val="28"/>
          <w:szCs w:val="28"/>
        </w:rPr>
        <w:t>дитина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імпровізує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основі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знайомих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віршів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потешек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супроводжуючи</w:t>
      </w:r>
      <w:proofErr w:type="spellEnd"/>
      <w:r w:rsidRPr="00EA1E9A">
        <w:rPr>
          <w:sz w:val="28"/>
          <w:szCs w:val="28"/>
        </w:rPr>
        <w:t xml:space="preserve"> свою </w:t>
      </w:r>
      <w:proofErr w:type="spellStart"/>
      <w:r w:rsidRPr="00EA1E9A">
        <w:rPr>
          <w:sz w:val="28"/>
          <w:szCs w:val="28"/>
        </w:rPr>
        <w:t>промову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нескладними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діями</w:t>
      </w:r>
      <w:proofErr w:type="spellEnd"/>
      <w:r w:rsidRPr="00EA1E9A">
        <w:rPr>
          <w:sz w:val="28"/>
          <w:szCs w:val="28"/>
        </w:rPr>
        <w:t xml:space="preserve"> </w:t>
      </w:r>
      <w:proofErr w:type="gramStart"/>
      <w:r w:rsidRPr="00EA1E9A">
        <w:rPr>
          <w:sz w:val="28"/>
          <w:szCs w:val="28"/>
        </w:rPr>
        <w:t>( «</w:t>
      </w:r>
      <w:proofErr w:type="gramEnd"/>
      <w:r w:rsidRPr="00EA1E9A">
        <w:rPr>
          <w:sz w:val="28"/>
          <w:szCs w:val="28"/>
        </w:rPr>
        <w:t xml:space="preserve">Жили у </w:t>
      </w:r>
      <w:proofErr w:type="spellStart"/>
      <w:r w:rsidRPr="00EA1E9A">
        <w:rPr>
          <w:sz w:val="28"/>
          <w:szCs w:val="28"/>
        </w:rPr>
        <w:t>бабусі</w:t>
      </w:r>
      <w:proofErr w:type="spellEnd"/>
      <w:r w:rsidRPr="00EA1E9A">
        <w:rPr>
          <w:sz w:val="28"/>
          <w:szCs w:val="28"/>
        </w:rPr>
        <w:t>»; С. Михалков «</w:t>
      </w:r>
      <w:proofErr w:type="spellStart"/>
      <w:r w:rsidRPr="00EA1E9A">
        <w:rPr>
          <w:sz w:val="28"/>
          <w:szCs w:val="28"/>
        </w:rPr>
        <w:t>Кошенята</w:t>
      </w:r>
      <w:proofErr w:type="spellEnd"/>
      <w:r w:rsidRPr="00EA1E9A">
        <w:rPr>
          <w:sz w:val="28"/>
          <w:szCs w:val="28"/>
        </w:rPr>
        <w:t xml:space="preserve">», 3убкова «Ми </w:t>
      </w:r>
      <w:proofErr w:type="spellStart"/>
      <w:r w:rsidRPr="00EA1E9A">
        <w:rPr>
          <w:sz w:val="28"/>
          <w:szCs w:val="28"/>
        </w:rPr>
        <w:t>ділили</w:t>
      </w:r>
      <w:proofErr w:type="spellEnd"/>
      <w:r w:rsidRPr="00EA1E9A">
        <w:rPr>
          <w:sz w:val="28"/>
          <w:szCs w:val="28"/>
        </w:rPr>
        <w:t xml:space="preserve"> апельсин»).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При </w:t>
      </w:r>
      <w:proofErr w:type="spellStart"/>
      <w:r w:rsidRPr="00EA1E9A">
        <w:rPr>
          <w:sz w:val="28"/>
          <w:szCs w:val="28"/>
        </w:rPr>
        <w:t>організації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театралізованих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ігор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звертаємо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увагу</w:t>
      </w:r>
      <w:proofErr w:type="spellEnd"/>
      <w:r w:rsidRPr="00EA1E9A">
        <w:rPr>
          <w:sz w:val="28"/>
          <w:szCs w:val="28"/>
        </w:rPr>
        <w:t xml:space="preserve"> на </w:t>
      </w:r>
      <w:proofErr w:type="spellStart"/>
      <w:r w:rsidRPr="00EA1E9A">
        <w:rPr>
          <w:sz w:val="28"/>
          <w:szCs w:val="28"/>
        </w:rPr>
        <w:t>виразність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мови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Вчимо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керувати</w:t>
      </w:r>
      <w:proofErr w:type="spellEnd"/>
      <w:r w:rsidRPr="00EA1E9A">
        <w:rPr>
          <w:sz w:val="28"/>
          <w:szCs w:val="28"/>
        </w:rPr>
        <w:t xml:space="preserve"> силою голосу, тембром.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Після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розучування</w:t>
      </w:r>
      <w:proofErr w:type="spellEnd"/>
      <w:r w:rsidRPr="00EA1E9A">
        <w:rPr>
          <w:sz w:val="28"/>
          <w:szCs w:val="28"/>
        </w:rPr>
        <w:t xml:space="preserve"> тексту </w:t>
      </w:r>
      <w:proofErr w:type="spellStart"/>
      <w:r w:rsidRPr="00EA1E9A">
        <w:rPr>
          <w:sz w:val="28"/>
          <w:szCs w:val="28"/>
        </w:rPr>
        <w:t>починаємо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працювати</w:t>
      </w:r>
      <w:proofErr w:type="spellEnd"/>
      <w:r w:rsidRPr="00EA1E9A">
        <w:rPr>
          <w:sz w:val="28"/>
          <w:szCs w:val="28"/>
        </w:rPr>
        <w:t xml:space="preserve"> з </w:t>
      </w:r>
      <w:proofErr w:type="spellStart"/>
      <w:r w:rsidRPr="00EA1E9A">
        <w:rPr>
          <w:sz w:val="28"/>
          <w:szCs w:val="28"/>
        </w:rPr>
        <w:t>дітьми</w:t>
      </w:r>
      <w:proofErr w:type="spellEnd"/>
      <w:r w:rsidRPr="00EA1E9A">
        <w:rPr>
          <w:sz w:val="28"/>
          <w:szCs w:val="28"/>
        </w:rPr>
        <w:t xml:space="preserve"> над </w:t>
      </w:r>
      <w:proofErr w:type="spellStart"/>
      <w:r w:rsidRPr="00EA1E9A">
        <w:rPr>
          <w:sz w:val="28"/>
          <w:szCs w:val="28"/>
        </w:rPr>
        <w:t>рухами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Вчимо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їх</w:t>
      </w:r>
      <w:proofErr w:type="spellEnd"/>
      <w:r w:rsidRPr="00EA1E9A">
        <w:rPr>
          <w:sz w:val="28"/>
          <w:szCs w:val="28"/>
        </w:rPr>
        <w:t xml:space="preserve"> за </w:t>
      </w:r>
      <w:proofErr w:type="spellStart"/>
      <w:r w:rsidRPr="00EA1E9A">
        <w:rPr>
          <w:sz w:val="28"/>
          <w:szCs w:val="28"/>
        </w:rPr>
        <w:t>допомогою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руху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передавати</w:t>
      </w:r>
      <w:proofErr w:type="spellEnd"/>
      <w:r w:rsidRPr="00EA1E9A">
        <w:rPr>
          <w:sz w:val="28"/>
          <w:szCs w:val="28"/>
        </w:rPr>
        <w:t xml:space="preserve"> характер </w:t>
      </w:r>
      <w:proofErr w:type="spellStart"/>
      <w:r w:rsidRPr="00EA1E9A">
        <w:rPr>
          <w:sz w:val="28"/>
          <w:szCs w:val="28"/>
        </w:rPr>
        <w:t>літературного</w:t>
      </w:r>
      <w:proofErr w:type="spellEnd"/>
      <w:r w:rsidRPr="00EA1E9A">
        <w:rPr>
          <w:sz w:val="28"/>
          <w:szCs w:val="28"/>
        </w:rPr>
        <w:t xml:space="preserve"> героя (</w:t>
      </w:r>
      <w:proofErr w:type="spellStart"/>
      <w:r w:rsidRPr="00EA1E9A">
        <w:rPr>
          <w:sz w:val="28"/>
          <w:szCs w:val="28"/>
        </w:rPr>
        <w:t>лисиця</w:t>
      </w:r>
      <w:proofErr w:type="spellEnd"/>
      <w:r w:rsidRPr="00EA1E9A">
        <w:rPr>
          <w:sz w:val="28"/>
          <w:szCs w:val="28"/>
        </w:rPr>
        <w:t xml:space="preserve"> хитра, ходить </w:t>
      </w:r>
      <w:proofErr w:type="spellStart"/>
      <w:r w:rsidRPr="00EA1E9A">
        <w:rPr>
          <w:sz w:val="28"/>
          <w:szCs w:val="28"/>
        </w:rPr>
        <w:t>навшпиньки</w:t>
      </w:r>
      <w:proofErr w:type="spellEnd"/>
      <w:r w:rsidRPr="00EA1E9A">
        <w:rPr>
          <w:sz w:val="28"/>
          <w:szCs w:val="28"/>
        </w:rPr>
        <w:t xml:space="preserve">, в </w:t>
      </w:r>
      <w:proofErr w:type="spellStart"/>
      <w:r w:rsidRPr="00EA1E9A">
        <w:rPr>
          <w:sz w:val="28"/>
          <w:szCs w:val="28"/>
        </w:rPr>
        <w:t>очі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всім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заглядає</w:t>
      </w:r>
      <w:proofErr w:type="spellEnd"/>
      <w:r w:rsidRPr="00EA1E9A">
        <w:rPr>
          <w:sz w:val="28"/>
          <w:szCs w:val="28"/>
        </w:rPr>
        <w:t xml:space="preserve">, крутить головою в </w:t>
      </w:r>
      <w:proofErr w:type="spellStart"/>
      <w:r w:rsidRPr="00EA1E9A">
        <w:rPr>
          <w:sz w:val="28"/>
          <w:szCs w:val="28"/>
        </w:rPr>
        <w:t>різні</w:t>
      </w:r>
      <w:proofErr w:type="spellEnd"/>
      <w:r w:rsidRPr="00EA1E9A">
        <w:rPr>
          <w:sz w:val="28"/>
          <w:szCs w:val="28"/>
        </w:rPr>
        <w:t xml:space="preserve"> боки, </w:t>
      </w:r>
      <w:proofErr w:type="spellStart"/>
      <w:r w:rsidRPr="00EA1E9A">
        <w:rPr>
          <w:sz w:val="28"/>
          <w:szCs w:val="28"/>
        </w:rPr>
        <w:t>хоче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всім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сподобатися</w:t>
      </w:r>
      <w:proofErr w:type="spellEnd"/>
      <w:r w:rsidRPr="00EA1E9A">
        <w:rPr>
          <w:sz w:val="28"/>
          <w:szCs w:val="28"/>
        </w:rPr>
        <w:t xml:space="preserve">). </w:t>
      </w:r>
      <w:proofErr w:type="spellStart"/>
      <w:r w:rsidRPr="00EA1E9A">
        <w:rPr>
          <w:sz w:val="28"/>
          <w:szCs w:val="28"/>
        </w:rPr>
        <w:t>Пропонуємо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дітям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спробувати</w:t>
      </w:r>
      <w:proofErr w:type="spellEnd"/>
      <w:r w:rsidRPr="00EA1E9A">
        <w:rPr>
          <w:sz w:val="28"/>
          <w:szCs w:val="28"/>
        </w:rPr>
        <w:t xml:space="preserve"> себе в </w:t>
      </w:r>
      <w:proofErr w:type="spellStart"/>
      <w:r w:rsidRPr="00EA1E9A">
        <w:rPr>
          <w:sz w:val="28"/>
          <w:szCs w:val="28"/>
        </w:rPr>
        <w:t>певній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ролі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потім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вибрати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кращих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виконавців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Якщо</w:t>
      </w:r>
      <w:proofErr w:type="spellEnd"/>
      <w:r w:rsidRPr="00EA1E9A">
        <w:rPr>
          <w:sz w:val="28"/>
          <w:szCs w:val="28"/>
        </w:rPr>
        <w:t xml:space="preserve"> при </w:t>
      </w:r>
      <w:proofErr w:type="spellStart"/>
      <w:r w:rsidRPr="00EA1E9A">
        <w:rPr>
          <w:sz w:val="28"/>
          <w:szCs w:val="28"/>
        </w:rPr>
        <w:t>розподілі</w:t>
      </w:r>
      <w:proofErr w:type="spellEnd"/>
      <w:r w:rsidRPr="00EA1E9A">
        <w:rPr>
          <w:sz w:val="28"/>
          <w:szCs w:val="28"/>
        </w:rPr>
        <w:t xml:space="preserve"> ролей </w:t>
      </w:r>
      <w:proofErr w:type="spellStart"/>
      <w:r w:rsidRPr="00EA1E9A">
        <w:rPr>
          <w:sz w:val="28"/>
          <w:szCs w:val="28"/>
        </w:rPr>
        <w:t>виникають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суперечки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використовуємо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лічилки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Невід'ємною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частиною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театралізованої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діяльності</w:t>
      </w:r>
      <w:proofErr w:type="spellEnd"/>
      <w:r w:rsidRPr="00EA1E9A">
        <w:rPr>
          <w:sz w:val="28"/>
          <w:szCs w:val="28"/>
        </w:rPr>
        <w:t xml:space="preserve"> є </w:t>
      </w:r>
      <w:proofErr w:type="spellStart"/>
      <w:r w:rsidRPr="00EA1E9A">
        <w:rPr>
          <w:sz w:val="28"/>
          <w:szCs w:val="28"/>
        </w:rPr>
        <w:t>нескладні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атрибути</w:t>
      </w:r>
      <w:proofErr w:type="spellEnd"/>
      <w:r w:rsidRPr="00EA1E9A">
        <w:rPr>
          <w:sz w:val="28"/>
          <w:szCs w:val="28"/>
        </w:rPr>
        <w:t xml:space="preserve">, ляльки, </w:t>
      </w:r>
      <w:proofErr w:type="spellStart"/>
      <w:r w:rsidRPr="00EA1E9A">
        <w:rPr>
          <w:sz w:val="28"/>
          <w:szCs w:val="28"/>
        </w:rPr>
        <w:t>елементи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декорацій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костюми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Залучаємо</w:t>
      </w:r>
      <w:proofErr w:type="spellEnd"/>
      <w:r w:rsidRPr="00EA1E9A">
        <w:rPr>
          <w:sz w:val="28"/>
          <w:szCs w:val="28"/>
        </w:rPr>
        <w:t xml:space="preserve"> до </w:t>
      </w:r>
      <w:proofErr w:type="spellStart"/>
      <w:r w:rsidRPr="00EA1E9A">
        <w:rPr>
          <w:sz w:val="28"/>
          <w:szCs w:val="28"/>
        </w:rPr>
        <w:t>обговорення</w:t>
      </w:r>
      <w:proofErr w:type="spellEnd"/>
      <w:r w:rsidRPr="00EA1E9A">
        <w:rPr>
          <w:sz w:val="28"/>
          <w:szCs w:val="28"/>
        </w:rPr>
        <w:t xml:space="preserve"> та </w:t>
      </w:r>
      <w:proofErr w:type="spellStart"/>
      <w:r w:rsidRPr="00EA1E9A">
        <w:rPr>
          <w:sz w:val="28"/>
          <w:szCs w:val="28"/>
        </w:rPr>
        <w:t>виготовлення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нескладних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костюмів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декорацій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батьків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Для </w:t>
      </w:r>
      <w:proofErr w:type="spellStart"/>
      <w:r w:rsidRPr="00EA1E9A">
        <w:rPr>
          <w:sz w:val="28"/>
          <w:szCs w:val="28"/>
        </w:rPr>
        <w:t>поліпшення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пам'яті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</w:t>
      </w:r>
      <w:r w:rsidR="00201058">
        <w:rPr>
          <w:sz w:val="28"/>
          <w:szCs w:val="28"/>
          <w:lang w:val="uk-UA"/>
        </w:rPr>
        <w:t>слід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</w:t>
      </w:r>
      <w:proofErr w:type="spellEnd"/>
      <w:r w:rsidR="00201058">
        <w:rPr>
          <w:sz w:val="28"/>
          <w:szCs w:val="28"/>
          <w:lang w:val="uk-UA"/>
        </w:rPr>
        <w:t>вати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прийоми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мнемотехніки</w:t>
      </w:r>
      <w:proofErr w:type="spellEnd"/>
      <w:r w:rsidRPr="00EA1E9A">
        <w:rPr>
          <w:sz w:val="28"/>
          <w:szCs w:val="28"/>
        </w:rPr>
        <w:t xml:space="preserve">. Мнемотехника -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система </w:t>
      </w:r>
      <w:proofErr w:type="spellStart"/>
      <w:r w:rsidRPr="00EA1E9A">
        <w:rPr>
          <w:sz w:val="28"/>
          <w:szCs w:val="28"/>
        </w:rPr>
        <w:t>методів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прийомів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що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забезпечують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ефективне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запам'ятовування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збереження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відтворення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інформації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E9A">
        <w:rPr>
          <w:sz w:val="28"/>
          <w:szCs w:val="28"/>
        </w:rPr>
        <w:t xml:space="preserve">Зараз активно </w:t>
      </w:r>
      <w:proofErr w:type="spellStart"/>
      <w:r w:rsidRPr="00EA1E9A">
        <w:rPr>
          <w:sz w:val="28"/>
          <w:szCs w:val="28"/>
        </w:rPr>
        <w:t>використову</w:t>
      </w:r>
      <w:r w:rsidR="00201058">
        <w:rPr>
          <w:sz w:val="28"/>
          <w:szCs w:val="28"/>
          <w:lang w:val="uk-UA"/>
        </w:rPr>
        <w:t>ють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якості</w:t>
      </w:r>
      <w:proofErr w:type="spellEnd"/>
      <w:r w:rsidRPr="00EA1E9A">
        <w:rPr>
          <w:sz w:val="28"/>
          <w:szCs w:val="28"/>
        </w:rPr>
        <w:t xml:space="preserve"> дидактичного </w:t>
      </w:r>
      <w:proofErr w:type="spellStart"/>
      <w:r w:rsidRPr="00EA1E9A">
        <w:rPr>
          <w:sz w:val="28"/>
          <w:szCs w:val="28"/>
        </w:rPr>
        <w:t>матеріалу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мнемотабл</w:t>
      </w:r>
      <w:proofErr w:type="spellEnd"/>
      <w:r w:rsidR="00201058">
        <w:rPr>
          <w:sz w:val="28"/>
          <w:szCs w:val="28"/>
          <w:lang w:val="uk-UA"/>
        </w:rPr>
        <w:t>и</w:t>
      </w:r>
      <w:r w:rsidRPr="00EA1E9A">
        <w:rPr>
          <w:sz w:val="28"/>
          <w:szCs w:val="28"/>
        </w:rPr>
        <w:t>ц</w:t>
      </w:r>
      <w:r w:rsidR="00201058"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Мнемотабл</w:t>
      </w:r>
      <w:proofErr w:type="spellEnd"/>
      <w:r w:rsidR="00201058">
        <w:rPr>
          <w:sz w:val="28"/>
          <w:szCs w:val="28"/>
          <w:lang w:val="uk-UA"/>
        </w:rPr>
        <w:t>и</w:t>
      </w:r>
      <w:r w:rsidRPr="00EA1E9A">
        <w:rPr>
          <w:sz w:val="28"/>
          <w:szCs w:val="28"/>
        </w:rPr>
        <w:t>ц</w:t>
      </w:r>
      <w:r w:rsidR="00201058">
        <w:rPr>
          <w:sz w:val="28"/>
          <w:szCs w:val="28"/>
          <w:lang w:val="uk-UA"/>
        </w:rPr>
        <w:t>я</w:t>
      </w:r>
      <w:r w:rsidRPr="00EA1E9A">
        <w:rPr>
          <w:sz w:val="28"/>
          <w:szCs w:val="28"/>
        </w:rPr>
        <w:t xml:space="preserve"> -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схема, в яку </w:t>
      </w:r>
      <w:proofErr w:type="spellStart"/>
      <w:r w:rsidRPr="00EA1E9A">
        <w:rPr>
          <w:sz w:val="28"/>
          <w:szCs w:val="28"/>
        </w:rPr>
        <w:t>закладена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певна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інформація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Розмір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мнемотабліц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може</w:t>
      </w:r>
      <w:proofErr w:type="spellEnd"/>
      <w:r w:rsidRPr="00EA1E9A">
        <w:rPr>
          <w:sz w:val="28"/>
          <w:szCs w:val="28"/>
        </w:rPr>
        <w:t xml:space="preserve"> бути </w:t>
      </w:r>
      <w:proofErr w:type="spellStart"/>
      <w:r w:rsidRPr="00EA1E9A">
        <w:rPr>
          <w:sz w:val="28"/>
          <w:szCs w:val="28"/>
        </w:rPr>
        <w:t>різним</w:t>
      </w:r>
      <w:proofErr w:type="spellEnd"/>
      <w:r w:rsidRPr="00EA1E9A">
        <w:rPr>
          <w:sz w:val="28"/>
          <w:szCs w:val="28"/>
        </w:rPr>
        <w:t xml:space="preserve"> - в </w:t>
      </w:r>
      <w:proofErr w:type="spellStart"/>
      <w:r w:rsidRPr="00EA1E9A">
        <w:rPr>
          <w:sz w:val="28"/>
          <w:szCs w:val="28"/>
        </w:rPr>
        <w:t>залежності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віку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від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рівня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розвитку</w:t>
      </w:r>
      <w:proofErr w:type="spellEnd"/>
      <w:r w:rsidRPr="00EA1E9A">
        <w:rPr>
          <w:sz w:val="28"/>
          <w:szCs w:val="28"/>
        </w:rPr>
        <w:t xml:space="preserve">. Для </w:t>
      </w:r>
      <w:proofErr w:type="spellStart"/>
      <w:r w:rsidRPr="00EA1E9A">
        <w:rPr>
          <w:sz w:val="28"/>
          <w:szCs w:val="28"/>
        </w:rPr>
        <w:t>середнього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віку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можна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використовувати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таблиці</w:t>
      </w:r>
      <w:proofErr w:type="spellEnd"/>
      <w:r w:rsidRPr="00EA1E9A">
        <w:rPr>
          <w:sz w:val="28"/>
          <w:szCs w:val="28"/>
        </w:rPr>
        <w:t xml:space="preserve"> на 9 </w:t>
      </w:r>
      <w:proofErr w:type="spellStart"/>
      <w:r w:rsidRPr="00EA1E9A">
        <w:rPr>
          <w:sz w:val="28"/>
          <w:szCs w:val="28"/>
        </w:rPr>
        <w:t>клітин</w:t>
      </w:r>
      <w:proofErr w:type="spellEnd"/>
      <w:r w:rsidRPr="00EA1E9A">
        <w:rPr>
          <w:sz w:val="28"/>
          <w:szCs w:val="28"/>
        </w:rPr>
        <w:t xml:space="preserve"> (3х3) і на 16 </w:t>
      </w:r>
      <w:proofErr w:type="spellStart"/>
      <w:r w:rsidRPr="00EA1E9A">
        <w:rPr>
          <w:sz w:val="28"/>
          <w:szCs w:val="28"/>
        </w:rPr>
        <w:t>клітин</w:t>
      </w:r>
      <w:proofErr w:type="spellEnd"/>
      <w:r w:rsidRPr="00EA1E9A">
        <w:rPr>
          <w:sz w:val="28"/>
          <w:szCs w:val="28"/>
        </w:rPr>
        <w:t xml:space="preserve"> (4х4,). </w:t>
      </w:r>
      <w:proofErr w:type="spellStart"/>
      <w:r w:rsidRPr="00EA1E9A">
        <w:rPr>
          <w:sz w:val="28"/>
          <w:szCs w:val="28"/>
        </w:rPr>
        <w:t>Опорним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таблиці</w:t>
      </w:r>
      <w:proofErr w:type="spellEnd"/>
      <w:r w:rsidRPr="00EA1E9A">
        <w:rPr>
          <w:sz w:val="28"/>
          <w:szCs w:val="28"/>
        </w:rPr>
        <w:t xml:space="preserve"> є </w:t>
      </w:r>
      <w:proofErr w:type="spellStart"/>
      <w:r w:rsidRPr="00EA1E9A">
        <w:rPr>
          <w:sz w:val="28"/>
          <w:szCs w:val="28"/>
        </w:rPr>
        <w:t>зображення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головних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героїв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казки</w:t>
      </w:r>
      <w:proofErr w:type="spellEnd"/>
      <w:r w:rsidRPr="00EA1E9A">
        <w:rPr>
          <w:sz w:val="28"/>
          <w:szCs w:val="28"/>
        </w:rPr>
        <w:t xml:space="preserve">, через </w:t>
      </w:r>
      <w:proofErr w:type="spellStart"/>
      <w:r w:rsidRPr="00EA1E9A">
        <w:rPr>
          <w:sz w:val="28"/>
          <w:szCs w:val="28"/>
        </w:rPr>
        <w:t>які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йде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усвідомлення</w:t>
      </w:r>
      <w:proofErr w:type="spellEnd"/>
      <w:r w:rsidRPr="00EA1E9A">
        <w:rPr>
          <w:sz w:val="28"/>
          <w:szCs w:val="28"/>
        </w:rPr>
        <w:t xml:space="preserve"> того, </w:t>
      </w:r>
      <w:proofErr w:type="spellStart"/>
      <w:r w:rsidRPr="00EA1E9A">
        <w:rPr>
          <w:sz w:val="28"/>
          <w:szCs w:val="28"/>
        </w:rPr>
        <w:t>що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відбувається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ній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розуміння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самої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казки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змісту</w:t>
      </w:r>
      <w:proofErr w:type="spellEnd"/>
      <w:r w:rsidRPr="00EA1E9A">
        <w:rPr>
          <w:sz w:val="28"/>
          <w:szCs w:val="28"/>
        </w:rPr>
        <w:t>, яке «</w:t>
      </w:r>
      <w:proofErr w:type="spellStart"/>
      <w:r w:rsidRPr="00EA1E9A">
        <w:rPr>
          <w:sz w:val="28"/>
          <w:szCs w:val="28"/>
        </w:rPr>
        <w:t>зав'язано</w:t>
      </w:r>
      <w:proofErr w:type="spellEnd"/>
      <w:r w:rsidRPr="00EA1E9A">
        <w:rPr>
          <w:sz w:val="28"/>
          <w:szCs w:val="28"/>
        </w:rPr>
        <w:t xml:space="preserve">» </w:t>
      </w:r>
      <w:proofErr w:type="spellStart"/>
      <w:r w:rsidRPr="00EA1E9A">
        <w:rPr>
          <w:sz w:val="28"/>
          <w:szCs w:val="28"/>
        </w:rPr>
        <w:t>навколо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головних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героїв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Театралізована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дитячому</w:t>
      </w:r>
      <w:proofErr w:type="spellEnd"/>
      <w:r w:rsidRPr="00EA1E9A">
        <w:rPr>
          <w:sz w:val="28"/>
          <w:szCs w:val="28"/>
        </w:rPr>
        <w:t xml:space="preserve"> садку </w:t>
      </w:r>
      <w:proofErr w:type="spellStart"/>
      <w:r w:rsidRPr="00EA1E9A">
        <w:rPr>
          <w:sz w:val="28"/>
          <w:szCs w:val="28"/>
        </w:rPr>
        <w:t>організаційно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може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пронизувати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вс</w:t>
      </w:r>
      <w:proofErr w:type="spellEnd"/>
      <w:r w:rsidR="00A31B64"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режимні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моменти</w:t>
      </w:r>
      <w:proofErr w:type="spellEnd"/>
      <w:r w:rsidRPr="00EA1E9A">
        <w:rPr>
          <w:sz w:val="28"/>
          <w:szCs w:val="28"/>
        </w:rPr>
        <w:t xml:space="preserve">: </w:t>
      </w:r>
      <w:proofErr w:type="spellStart"/>
      <w:r w:rsidRPr="00EA1E9A">
        <w:rPr>
          <w:sz w:val="28"/>
          <w:szCs w:val="28"/>
        </w:rPr>
        <w:t>включатися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безпосередньо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освітню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, в </w:t>
      </w:r>
      <w:proofErr w:type="spellStart"/>
      <w:r w:rsidRPr="00EA1E9A">
        <w:rPr>
          <w:sz w:val="28"/>
          <w:szCs w:val="28"/>
        </w:rPr>
        <w:t>спільну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дорослих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вільний</w:t>
      </w:r>
      <w:proofErr w:type="spellEnd"/>
      <w:r w:rsidRPr="00EA1E9A">
        <w:rPr>
          <w:sz w:val="28"/>
          <w:szCs w:val="28"/>
        </w:rPr>
        <w:t xml:space="preserve"> час, </w:t>
      </w:r>
      <w:proofErr w:type="spellStart"/>
      <w:r w:rsidRPr="00EA1E9A">
        <w:rPr>
          <w:sz w:val="28"/>
          <w:szCs w:val="28"/>
        </w:rPr>
        <w:t>здійснюватися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самостійн</w:t>
      </w:r>
      <w:r w:rsidR="00A31B64">
        <w:rPr>
          <w:sz w:val="28"/>
          <w:szCs w:val="28"/>
          <w:lang w:val="uk-UA"/>
        </w:rPr>
        <w:t>ій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діяльності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. Вона </w:t>
      </w:r>
      <w:proofErr w:type="spellStart"/>
      <w:r w:rsidRPr="00EA1E9A">
        <w:rPr>
          <w:sz w:val="28"/>
          <w:szCs w:val="28"/>
        </w:rPr>
        <w:t>сприяє</w:t>
      </w:r>
      <w:proofErr w:type="spellEnd"/>
      <w:r w:rsidRPr="00EA1E9A">
        <w:rPr>
          <w:sz w:val="28"/>
          <w:szCs w:val="28"/>
        </w:rPr>
        <w:t xml:space="preserve"> тому, щоб </w:t>
      </w:r>
      <w:proofErr w:type="spellStart"/>
      <w:r w:rsidRPr="00EA1E9A">
        <w:rPr>
          <w:sz w:val="28"/>
          <w:szCs w:val="28"/>
        </w:rPr>
        <w:t>зробити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життя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групі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цікавіше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різноманітніше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Діти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вільний</w:t>
      </w:r>
      <w:proofErr w:type="spellEnd"/>
      <w:r w:rsidRPr="00EA1E9A">
        <w:rPr>
          <w:sz w:val="28"/>
          <w:szCs w:val="28"/>
        </w:rPr>
        <w:t xml:space="preserve"> час </w:t>
      </w:r>
      <w:proofErr w:type="spellStart"/>
      <w:r w:rsidRPr="00EA1E9A">
        <w:rPr>
          <w:sz w:val="28"/>
          <w:szCs w:val="28"/>
        </w:rPr>
        <w:t>самостійно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моделюють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розповіді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казки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вірші</w:t>
      </w:r>
      <w:proofErr w:type="spellEnd"/>
      <w:r w:rsidRPr="00EA1E9A">
        <w:rPr>
          <w:sz w:val="28"/>
          <w:szCs w:val="28"/>
        </w:rPr>
        <w:t xml:space="preserve"> та </w:t>
      </w:r>
      <w:proofErr w:type="spellStart"/>
      <w:r w:rsidRPr="00EA1E9A">
        <w:rPr>
          <w:sz w:val="28"/>
          <w:szCs w:val="28"/>
        </w:rPr>
        <w:t>показують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їх</w:t>
      </w:r>
      <w:proofErr w:type="spellEnd"/>
      <w:r w:rsidRPr="00EA1E9A">
        <w:rPr>
          <w:sz w:val="28"/>
          <w:szCs w:val="28"/>
        </w:rPr>
        <w:t xml:space="preserve"> один одному.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A1E9A">
        <w:rPr>
          <w:sz w:val="28"/>
          <w:szCs w:val="28"/>
        </w:rPr>
        <w:t>Шановні</w:t>
      </w:r>
      <w:proofErr w:type="spellEnd"/>
      <w:r w:rsidRPr="00EA1E9A">
        <w:rPr>
          <w:sz w:val="28"/>
          <w:szCs w:val="28"/>
        </w:rPr>
        <w:t xml:space="preserve"> педагоги! </w:t>
      </w:r>
      <w:proofErr w:type="spellStart"/>
      <w:r w:rsidRPr="00EA1E9A">
        <w:rPr>
          <w:sz w:val="28"/>
          <w:szCs w:val="28"/>
        </w:rPr>
        <w:t>Театралізована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діяльність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інтегративна</w:t>
      </w:r>
      <w:proofErr w:type="spellEnd"/>
      <w:r w:rsidRPr="00EA1E9A">
        <w:rPr>
          <w:sz w:val="28"/>
          <w:szCs w:val="28"/>
        </w:rPr>
        <w:t xml:space="preserve">, в </w:t>
      </w:r>
      <w:proofErr w:type="spellStart"/>
      <w:r w:rsidRPr="00EA1E9A">
        <w:rPr>
          <w:sz w:val="28"/>
          <w:szCs w:val="28"/>
        </w:rPr>
        <w:t>ній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сприйняття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мислення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уява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мова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виступають</w:t>
      </w:r>
      <w:proofErr w:type="spellEnd"/>
      <w:r w:rsidRPr="00EA1E9A">
        <w:rPr>
          <w:sz w:val="28"/>
          <w:szCs w:val="28"/>
        </w:rPr>
        <w:t xml:space="preserve"> у </w:t>
      </w:r>
      <w:proofErr w:type="spellStart"/>
      <w:r w:rsidRPr="00EA1E9A">
        <w:rPr>
          <w:sz w:val="28"/>
          <w:szCs w:val="28"/>
        </w:rPr>
        <w:t>тісному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взаємозв'язку</w:t>
      </w:r>
      <w:proofErr w:type="spellEnd"/>
      <w:r w:rsidRPr="00EA1E9A">
        <w:rPr>
          <w:sz w:val="28"/>
          <w:szCs w:val="28"/>
        </w:rPr>
        <w:t xml:space="preserve"> один з одним, </w:t>
      </w:r>
      <w:proofErr w:type="spellStart"/>
      <w:r w:rsidRPr="00EA1E9A">
        <w:rPr>
          <w:sz w:val="28"/>
          <w:szCs w:val="28"/>
        </w:rPr>
        <w:t>виявляються</w:t>
      </w:r>
      <w:proofErr w:type="spellEnd"/>
      <w:r w:rsidRPr="00EA1E9A">
        <w:rPr>
          <w:sz w:val="28"/>
          <w:szCs w:val="28"/>
        </w:rPr>
        <w:t xml:space="preserve"> в </w:t>
      </w:r>
      <w:proofErr w:type="spellStart"/>
      <w:r w:rsidRPr="00EA1E9A">
        <w:rPr>
          <w:sz w:val="28"/>
          <w:szCs w:val="28"/>
        </w:rPr>
        <w:t>різних</w:t>
      </w:r>
      <w:proofErr w:type="spellEnd"/>
      <w:r w:rsidRPr="00EA1E9A">
        <w:rPr>
          <w:sz w:val="28"/>
          <w:szCs w:val="28"/>
        </w:rPr>
        <w:t xml:space="preserve"> видах </w:t>
      </w:r>
      <w:proofErr w:type="spellStart"/>
      <w:r w:rsidRPr="00EA1E9A">
        <w:rPr>
          <w:sz w:val="28"/>
          <w:szCs w:val="28"/>
        </w:rPr>
        <w:t>дитячої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активності</w:t>
      </w:r>
      <w:proofErr w:type="spellEnd"/>
      <w:r w:rsidRPr="00EA1E9A">
        <w:rPr>
          <w:sz w:val="28"/>
          <w:szCs w:val="28"/>
        </w:rPr>
        <w:t xml:space="preserve">: </w:t>
      </w:r>
      <w:proofErr w:type="spellStart"/>
      <w:r w:rsidRPr="00EA1E9A">
        <w:rPr>
          <w:sz w:val="28"/>
          <w:szCs w:val="28"/>
        </w:rPr>
        <w:t>мовної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рухової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музичної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художньої</w:t>
      </w:r>
      <w:proofErr w:type="spellEnd"/>
      <w:r w:rsidRPr="00EA1E9A">
        <w:rPr>
          <w:sz w:val="28"/>
          <w:szCs w:val="28"/>
        </w:rPr>
        <w:t xml:space="preserve">. Через </w:t>
      </w:r>
      <w:proofErr w:type="spellStart"/>
      <w:r w:rsidRPr="00EA1E9A">
        <w:rPr>
          <w:sz w:val="28"/>
          <w:szCs w:val="28"/>
        </w:rPr>
        <w:t>різні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види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дитячої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театральної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діяльності</w:t>
      </w:r>
      <w:proofErr w:type="spellEnd"/>
      <w:r w:rsidRPr="00EA1E9A">
        <w:rPr>
          <w:sz w:val="28"/>
          <w:szCs w:val="28"/>
        </w:rPr>
        <w:t xml:space="preserve"> проходить </w:t>
      </w:r>
      <w:proofErr w:type="spellStart"/>
      <w:r w:rsidRPr="00EA1E9A">
        <w:rPr>
          <w:sz w:val="28"/>
          <w:szCs w:val="28"/>
        </w:rPr>
        <w:t>самореалізація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дитини</w:t>
      </w:r>
      <w:proofErr w:type="spellEnd"/>
      <w:r w:rsidRPr="00EA1E9A">
        <w:rPr>
          <w:sz w:val="28"/>
          <w:szCs w:val="28"/>
        </w:rPr>
        <w:t>, в</w:t>
      </w:r>
      <w:r w:rsidR="0055661A">
        <w:rPr>
          <w:sz w:val="28"/>
          <w:szCs w:val="28"/>
          <w:lang w:val="uk-UA"/>
        </w:rPr>
        <w:t>о</w:t>
      </w:r>
      <w:r w:rsidRPr="00EA1E9A">
        <w:rPr>
          <w:sz w:val="28"/>
          <w:szCs w:val="28"/>
        </w:rPr>
        <w:t>н</w:t>
      </w:r>
      <w:r w:rsidR="0055661A">
        <w:rPr>
          <w:sz w:val="28"/>
          <w:szCs w:val="28"/>
          <w:lang w:val="uk-UA"/>
        </w:rPr>
        <w:t>а</w:t>
      </w:r>
      <w:r w:rsidRPr="00EA1E9A">
        <w:rPr>
          <w:sz w:val="28"/>
          <w:szCs w:val="28"/>
        </w:rPr>
        <w:t xml:space="preserve"> переноситься в </w:t>
      </w:r>
      <w:proofErr w:type="spellStart"/>
      <w:r w:rsidRPr="00EA1E9A">
        <w:rPr>
          <w:sz w:val="28"/>
          <w:szCs w:val="28"/>
        </w:rPr>
        <w:t>казковий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захоплюючий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світ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пізнає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що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таке</w:t>
      </w:r>
      <w:proofErr w:type="spellEnd"/>
      <w:r w:rsidRPr="00EA1E9A">
        <w:rPr>
          <w:sz w:val="28"/>
          <w:szCs w:val="28"/>
        </w:rPr>
        <w:t xml:space="preserve"> дружба, доброта, </w:t>
      </w:r>
      <w:proofErr w:type="spellStart"/>
      <w:r w:rsidRPr="00EA1E9A">
        <w:rPr>
          <w:sz w:val="28"/>
          <w:szCs w:val="28"/>
        </w:rPr>
        <w:t>чесність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правдивість</w:t>
      </w:r>
      <w:proofErr w:type="spellEnd"/>
      <w:r w:rsidRPr="00EA1E9A">
        <w:rPr>
          <w:sz w:val="28"/>
          <w:szCs w:val="28"/>
        </w:rPr>
        <w:t xml:space="preserve">; </w:t>
      </w:r>
      <w:proofErr w:type="spellStart"/>
      <w:r w:rsidRPr="00EA1E9A">
        <w:rPr>
          <w:sz w:val="28"/>
          <w:szCs w:val="28"/>
        </w:rPr>
        <w:t>вчиться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перевтілюватися</w:t>
      </w:r>
      <w:proofErr w:type="spellEnd"/>
      <w:r w:rsidRPr="00EA1E9A">
        <w:rPr>
          <w:sz w:val="28"/>
          <w:szCs w:val="28"/>
        </w:rPr>
        <w:t xml:space="preserve"> в роль, </w:t>
      </w:r>
      <w:proofErr w:type="spellStart"/>
      <w:r w:rsidRPr="00EA1E9A">
        <w:rPr>
          <w:sz w:val="28"/>
          <w:szCs w:val="28"/>
        </w:rPr>
        <w:t>використовуючи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різні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засоби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виразності</w:t>
      </w:r>
      <w:proofErr w:type="spellEnd"/>
      <w:r w:rsidRPr="00EA1E9A">
        <w:rPr>
          <w:sz w:val="28"/>
          <w:szCs w:val="28"/>
        </w:rPr>
        <w:t xml:space="preserve">: </w:t>
      </w:r>
      <w:proofErr w:type="spellStart"/>
      <w:r w:rsidRPr="00EA1E9A">
        <w:rPr>
          <w:sz w:val="28"/>
          <w:szCs w:val="28"/>
        </w:rPr>
        <w:t>міміку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пантоміма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інтонацію</w:t>
      </w:r>
      <w:proofErr w:type="spellEnd"/>
      <w:r w:rsidRPr="00EA1E9A">
        <w:rPr>
          <w:sz w:val="28"/>
          <w:szCs w:val="28"/>
        </w:rPr>
        <w:t xml:space="preserve">. </w:t>
      </w:r>
    </w:p>
    <w:p w:rsidR="00EA1E9A" w:rsidRPr="00EA1E9A" w:rsidRDefault="00EA1E9A" w:rsidP="00F715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A1E9A">
        <w:rPr>
          <w:sz w:val="28"/>
          <w:szCs w:val="28"/>
        </w:rPr>
        <w:t>Закінчити</w:t>
      </w:r>
      <w:proofErr w:type="spellEnd"/>
      <w:r w:rsidRPr="00EA1E9A">
        <w:rPr>
          <w:sz w:val="28"/>
          <w:szCs w:val="28"/>
        </w:rPr>
        <w:t xml:space="preserve"> нашу </w:t>
      </w:r>
      <w:proofErr w:type="spellStart"/>
      <w:r w:rsidRPr="00EA1E9A">
        <w:rPr>
          <w:sz w:val="28"/>
          <w:szCs w:val="28"/>
        </w:rPr>
        <w:t>зустріч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хочеться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чудовими</w:t>
      </w:r>
      <w:proofErr w:type="spellEnd"/>
      <w:r w:rsidRPr="00EA1E9A">
        <w:rPr>
          <w:sz w:val="28"/>
          <w:szCs w:val="28"/>
        </w:rPr>
        <w:t xml:space="preserve"> словами Б. М. Теплова: «Театр - </w:t>
      </w:r>
      <w:proofErr w:type="spellStart"/>
      <w:r w:rsidRPr="00EA1E9A">
        <w:rPr>
          <w:sz w:val="28"/>
          <w:szCs w:val="28"/>
        </w:rPr>
        <w:t>це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чарівний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світ</w:t>
      </w:r>
      <w:proofErr w:type="spellEnd"/>
      <w:r w:rsidRPr="00EA1E9A">
        <w:rPr>
          <w:sz w:val="28"/>
          <w:szCs w:val="28"/>
        </w:rPr>
        <w:t xml:space="preserve">. </w:t>
      </w:r>
      <w:proofErr w:type="spellStart"/>
      <w:r w:rsidRPr="00EA1E9A">
        <w:rPr>
          <w:sz w:val="28"/>
          <w:szCs w:val="28"/>
        </w:rPr>
        <w:t>Він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дає</w:t>
      </w:r>
      <w:proofErr w:type="spellEnd"/>
      <w:r w:rsidRPr="00EA1E9A">
        <w:rPr>
          <w:sz w:val="28"/>
          <w:szCs w:val="28"/>
        </w:rPr>
        <w:t xml:space="preserve"> уроки </w:t>
      </w:r>
      <w:proofErr w:type="spellStart"/>
      <w:r w:rsidRPr="00EA1E9A">
        <w:rPr>
          <w:sz w:val="28"/>
          <w:szCs w:val="28"/>
        </w:rPr>
        <w:t>краси</w:t>
      </w:r>
      <w:proofErr w:type="spellEnd"/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моралі</w:t>
      </w:r>
      <w:proofErr w:type="spellEnd"/>
      <w:r w:rsidRPr="00EA1E9A">
        <w:rPr>
          <w:sz w:val="28"/>
          <w:szCs w:val="28"/>
        </w:rPr>
        <w:t xml:space="preserve"> і </w:t>
      </w:r>
      <w:proofErr w:type="spellStart"/>
      <w:r w:rsidRPr="00EA1E9A">
        <w:rPr>
          <w:sz w:val="28"/>
          <w:szCs w:val="28"/>
        </w:rPr>
        <w:t>моральності</w:t>
      </w:r>
      <w:proofErr w:type="spellEnd"/>
      <w:r w:rsidRPr="00EA1E9A">
        <w:rPr>
          <w:sz w:val="28"/>
          <w:szCs w:val="28"/>
        </w:rPr>
        <w:t xml:space="preserve">. А </w:t>
      </w:r>
      <w:proofErr w:type="spellStart"/>
      <w:r w:rsidRPr="00EA1E9A">
        <w:rPr>
          <w:sz w:val="28"/>
          <w:szCs w:val="28"/>
        </w:rPr>
        <w:t>чим</w:t>
      </w:r>
      <w:proofErr w:type="spellEnd"/>
      <w:r w:rsidRPr="00EA1E9A">
        <w:rPr>
          <w:sz w:val="28"/>
          <w:szCs w:val="28"/>
        </w:rPr>
        <w:t xml:space="preserve"> вони </w:t>
      </w:r>
      <w:proofErr w:type="spellStart"/>
      <w:r w:rsidRPr="00EA1E9A">
        <w:rPr>
          <w:sz w:val="28"/>
          <w:szCs w:val="28"/>
        </w:rPr>
        <w:t>багатш</w:t>
      </w:r>
      <w:proofErr w:type="spellEnd"/>
      <w:r w:rsidR="0055661A">
        <w:rPr>
          <w:sz w:val="28"/>
          <w:szCs w:val="28"/>
          <w:lang w:val="uk-UA"/>
        </w:rPr>
        <w:t>і</w:t>
      </w:r>
      <w:r w:rsidRPr="00EA1E9A">
        <w:rPr>
          <w:sz w:val="28"/>
          <w:szCs w:val="28"/>
        </w:rPr>
        <w:t xml:space="preserve">, </w:t>
      </w:r>
      <w:proofErr w:type="spellStart"/>
      <w:r w:rsidRPr="00EA1E9A">
        <w:rPr>
          <w:sz w:val="28"/>
          <w:szCs w:val="28"/>
        </w:rPr>
        <w:t>тим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успішніше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йде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розвиток</w:t>
      </w:r>
      <w:proofErr w:type="spellEnd"/>
      <w:r w:rsidRPr="00EA1E9A">
        <w:rPr>
          <w:sz w:val="28"/>
          <w:szCs w:val="28"/>
        </w:rPr>
        <w:t xml:space="preserve"> духовного </w:t>
      </w:r>
      <w:proofErr w:type="spellStart"/>
      <w:r w:rsidRPr="00EA1E9A">
        <w:rPr>
          <w:sz w:val="28"/>
          <w:szCs w:val="28"/>
        </w:rPr>
        <w:t>світу</w:t>
      </w:r>
      <w:proofErr w:type="spellEnd"/>
      <w:r w:rsidRPr="00EA1E9A">
        <w:rPr>
          <w:sz w:val="28"/>
          <w:szCs w:val="28"/>
        </w:rPr>
        <w:t xml:space="preserve"> </w:t>
      </w:r>
      <w:proofErr w:type="spellStart"/>
      <w:r w:rsidRPr="00EA1E9A">
        <w:rPr>
          <w:sz w:val="28"/>
          <w:szCs w:val="28"/>
        </w:rPr>
        <w:t>дітей</w:t>
      </w:r>
      <w:proofErr w:type="spellEnd"/>
      <w:r w:rsidRPr="00EA1E9A">
        <w:rPr>
          <w:sz w:val="28"/>
          <w:szCs w:val="28"/>
        </w:rPr>
        <w:t xml:space="preserve"> ... " </w:t>
      </w:r>
    </w:p>
    <w:p w:rsidR="00EA1E9A" w:rsidRPr="00EA1E9A" w:rsidRDefault="00EA1E9A" w:rsidP="00EA1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50B1" w:rsidRPr="00EA1E9A" w:rsidRDefault="00E650B1" w:rsidP="00EA1E9A">
      <w:pPr>
        <w:jc w:val="both"/>
        <w:rPr>
          <w:sz w:val="28"/>
          <w:szCs w:val="28"/>
        </w:rPr>
      </w:pPr>
    </w:p>
    <w:sectPr w:rsidR="00E650B1" w:rsidRPr="00EA1E9A" w:rsidSect="00EA1E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C5987"/>
    <w:multiLevelType w:val="hybridMultilevel"/>
    <w:tmpl w:val="D05E37B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A"/>
    <w:rsid w:val="00201058"/>
    <w:rsid w:val="0055661A"/>
    <w:rsid w:val="00A31B64"/>
    <w:rsid w:val="00C2301B"/>
    <w:rsid w:val="00E650B1"/>
    <w:rsid w:val="00EA1E9A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A75DD-2F9C-4CF8-AC21-646E682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E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A1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E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Микола Канський</cp:lastModifiedBy>
  <cp:revision>4</cp:revision>
  <cp:lastPrinted>2019-01-09T08:22:00Z</cp:lastPrinted>
  <dcterms:created xsi:type="dcterms:W3CDTF">2019-01-09T07:28:00Z</dcterms:created>
  <dcterms:modified xsi:type="dcterms:W3CDTF">2019-01-25T21:55:00Z</dcterms:modified>
</cp:coreProperties>
</file>